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993E" w14:textId="1CC2A25F" w:rsidR="00520378" w:rsidRPr="001C461A" w:rsidRDefault="00872866" w:rsidP="009F53F9">
      <w:pPr>
        <w:jc w:val="center"/>
        <w:rPr>
          <w:rFonts w:eastAsia="SimSun"/>
          <w:b/>
          <w:sz w:val="52"/>
          <w:szCs w:val="52"/>
          <w:lang w:val="en"/>
        </w:rPr>
      </w:pPr>
      <w:r w:rsidRPr="001C461A">
        <w:rPr>
          <w:rFonts w:eastAsia="SimSun"/>
          <w:b/>
          <w:sz w:val="52"/>
          <w:szCs w:val="52"/>
          <w:lang w:val="en"/>
        </w:rPr>
        <w:t xml:space="preserve"> </w:t>
      </w:r>
      <w:r w:rsidR="00686C0C" w:rsidRPr="001C461A">
        <w:rPr>
          <w:rFonts w:eastAsia="SimSun"/>
          <w:b/>
          <w:sz w:val="52"/>
          <w:szCs w:val="52"/>
          <w:lang w:val="en"/>
        </w:rPr>
        <w:t>J</w:t>
      </w:r>
      <w:r w:rsidR="009F53F9" w:rsidRPr="001C461A">
        <w:rPr>
          <w:rFonts w:eastAsia="SimSun"/>
          <w:b/>
          <w:sz w:val="52"/>
          <w:szCs w:val="52"/>
          <w:lang w:val="en"/>
        </w:rPr>
        <w:t>EAN</w:t>
      </w:r>
      <w:r w:rsidR="00903C4D" w:rsidRPr="001C461A">
        <w:rPr>
          <w:rFonts w:eastAsia="SimSun"/>
          <w:b/>
          <w:sz w:val="52"/>
          <w:szCs w:val="52"/>
          <w:lang w:val="en"/>
        </w:rPr>
        <w:t xml:space="preserve"> </w:t>
      </w:r>
      <w:r w:rsidR="00910A5F" w:rsidRPr="001C461A">
        <w:rPr>
          <w:rFonts w:eastAsia="SimSun"/>
          <w:b/>
          <w:sz w:val="52"/>
          <w:szCs w:val="52"/>
          <w:lang w:val="en"/>
        </w:rPr>
        <w:t>P</w:t>
      </w:r>
      <w:r w:rsidR="009F53F9" w:rsidRPr="001C461A">
        <w:rPr>
          <w:rFonts w:eastAsia="SimSun"/>
          <w:b/>
          <w:sz w:val="52"/>
          <w:szCs w:val="52"/>
          <w:lang w:val="en"/>
        </w:rPr>
        <w:t>ARK</w:t>
      </w:r>
      <w:r w:rsidR="00E220B5" w:rsidRPr="001C461A">
        <w:rPr>
          <w:rFonts w:eastAsia="SimSun"/>
          <w:b/>
          <w:sz w:val="44"/>
          <w:szCs w:val="44"/>
          <w:lang w:val="en"/>
        </w:rPr>
        <w:t xml:space="preserve">, </w:t>
      </w:r>
      <w:r w:rsidR="00E220B5" w:rsidRPr="001C461A">
        <w:rPr>
          <w:rFonts w:eastAsia="SimSun"/>
          <w:b/>
          <w:sz w:val="48"/>
          <w:szCs w:val="48"/>
          <w:lang w:val="en"/>
        </w:rPr>
        <w:t>DMA</w:t>
      </w:r>
    </w:p>
    <w:p w14:paraId="3FFAA8A7" w14:textId="70AD9C4B" w:rsidR="006408FA" w:rsidRPr="001C461A" w:rsidRDefault="008A51BA" w:rsidP="009F53F9">
      <w:pPr>
        <w:jc w:val="center"/>
        <w:rPr>
          <w:rFonts w:eastAsia="SimSun"/>
          <w:b/>
          <w:sz w:val="30"/>
          <w:szCs w:val="30"/>
          <w:lang w:val="en"/>
        </w:rPr>
      </w:pPr>
      <w:r w:rsidRPr="001C461A">
        <w:rPr>
          <w:rFonts w:eastAsia="SimSun"/>
          <w:b/>
          <w:sz w:val="30"/>
          <w:szCs w:val="30"/>
          <w:lang w:val="en"/>
        </w:rPr>
        <w:t>P</w:t>
      </w:r>
      <w:r w:rsidR="009F53F9" w:rsidRPr="001C461A">
        <w:rPr>
          <w:rFonts w:eastAsia="SimSun"/>
          <w:b/>
          <w:sz w:val="30"/>
          <w:szCs w:val="30"/>
          <w:lang w:val="en"/>
        </w:rPr>
        <w:t>ianist –</w:t>
      </w:r>
      <w:r w:rsidR="006408FA" w:rsidRPr="001C461A">
        <w:rPr>
          <w:rFonts w:eastAsia="SimSun"/>
          <w:b/>
          <w:sz w:val="30"/>
          <w:szCs w:val="30"/>
          <w:lang w:val="en"/>
        </w:rPr>
        <w:t xml:space="preserve"> </w:t>
      </w:r>
      <w:r w:rsidR="009F53F9" w:rsidRPr="001C461A">
        <w:rPr>
          <w:rFonts w:eastAsia="SimSun"/>
          <w:b/>
          <w:sz w:val="30"/>
          <w:szCs w:val="30"/>
          <w:lang w:val="en"/>
        </w:rPr>
        <w:t>Teacher –</w:t>
      </w:r>
      <w:r w:rsidR="006408FA" w:rsidRPr="001C461A">
        <w:rPr>
          <w:rFonts w:eastAsia="SimSun"/>
          <w:b/>
          <w:sz w:val="30"/>
          <w:szCs w:val="30"/>
          <w:lang w:val="en"/>
        </w:rPr>
        <w:t xml:space="preserve"> </w:t>
      </w:r>
      <w:r w:rsidR="009F53F9" w:rsidRPr="001C461A">
        <w:rPr>
          <w:rFonts w:eastAsia="SimSun"/>
          <w:b/>
          <w:sz w:val="30"/>
          <w:szCs w:val="30"/>
          <w:lang w:val="en"/>
        </w:rPr>
        <w:t>C</w:t>
      </w:r>
      <w:r w:rsidR="006408FA" w:rsidRPr="001C461A">
        <w:rPr>
          <w:rFonts w:eastAsia="SimSun"/>
          <w:b/>
          <w:sz w:val="30"/>
          <w:szCs w:val="30"/>
          <w:lang w:val="en"/>
        </w:rPr>
        <w:t>ollaborat</w:t>
      </w:r>
      <w:r w:rsidR="00FE1570" w:rsidRPr="001C461A">
        <w:rPr>
          <w:rFonts w:eastAsia="SimSun"/>
          <w:b/>
          <w:sz w:val="30"/>
          <w:szCs w:val="30"/>
          <w:lang w:val="en"/>
        </w:rPr>
        <w:t>or</w:t>
      </w:r>
    </w:p>
    <w:p w14:paraId="24A4618E" w14:textId="5AC9F3A7" w:rsidR="00351444" w:rsidRPr="001C461A" w:rsidRDefault="00351444" w:rsidP="00550C38">
      <w:pPr>
        <w:jc w:val="center"/>
        <w:rPr>
          <w:rFonts w:eastAsia="SimSun"/>
          <w:lang w:val="en"/>
        </w:rPr>
      </w:pPr>
      <w:r w:rsidRPr="001C461A">
        <w:rPr>
          <w:rFonts w:eastAsia="SimSun"/>
          <w:lang w:val="en"/>
        </w:rPr>
        <w:t xml:space="preserve">www.jeanpark.com </w:t>
      </w:r>
      <w:r w:rsidR="00550C38" w:rsidRPr="001C461A">
        <w:rPr>
          <w:rFonts w:eastAsia="SimSun"/>
          <w:lang w:val="en"/>
        </w:rPr>
        <w:t xml:space="preserve">/ </w:t>
      </w:r>
      <w:r w:rsidRPr="001C461A">
        <w:rPr>
          <w:rFonts w:eastAsia="SimSun"/>
          <w:lang w:val="en"/>
        </w:rPr>
        <w:t>www.parkpianostudio.com</w:t>
      </w:r>
    </w:p>
    <w:p w14:paraId="0E24F34D" w14:textId="77777777" w:rsidR="007365E6" w:rsidRPr="001C461A" w:rsidRDefault="00FB1662" w:rsidP="009F53F9">
      <w:pPr>
        <w:jc w:val="center"/>
      </w:pPr>
      <w:r w:rsidRPr="001C461A">
        <w:t>jeanparkpiano@gmail.com</w:t>
      </w:r>
      <w:r w:rsidR="007365E6" w:rsidRPr="001C461A">
        <w:t xml:space="preserve"> – (425) 246-1866</w:t>
      </w:r>
    </w:p>
    <w:p w14:paraId="3A968247" w14:textId="0DF3E6CE" w:rsidR="009A3C23" w:rsidRPr="001C461A" w:rsidRDefault="00102EAD" w:rsidP="009F53F9">
      <w:pPr>
        <w:jc w:val="center"/>
      </w:pPr>
      <w:r w:rsidRPr="001C461A">
        <w:rPr>
          <w:rFonts w:eastAsia="SimSun"/>
          <w:lang w:val="en"/>
        </w:rPr>
        <w:t>239 Busby Dr.</w:t>
      </w:r>
      <w:r w:rsidR="007365E6" w:rsidRPr="001C461A">
        <w:rPr>
          <w:rFonts w:eastAsia="SimSun"/>
          <w:lang w:val="en"/>
        </w:rPr>
        <w:t xml:space="preserve"> </w:t>
      </w:r>
      <w:r w:rsidR="00DA5F95" w:rsidRPr="001C461A">
        <w:rPr>
          <w:rFonts w:eastAsia="SimSun"/>
          <w:lang w:val="en"/>
        </w:rPr>
        <w:t>San Antonio</w:t>
      </w:r>
      <w:r w:rsidR="00FB1662" w:rsidRPr="001C461A">
        <w:rPr>
          <w:rFonts w:eastAsia="SimSun"/>
          <w:lang w:val="en"/>
        </w:rPr>
        <w:t xml:space="preserve">, </w:t>
      </w:r>
      <w:r w:rsidR="00DA5F95" w:rsidRPr="001C461A">
        <w:rPr>
          <w:rFonts w:eastAsia="SimSun"/>
          <w:lang w:val="en"/>
        </w:rPr>
        <w:t>TX</w:t>
      </w:r>
      <w:r w:rsidR="00FB1662" w:rsidRPr="001C461A">
        <w:rPr>
          <w:rFonts w:eastAsia="SimSun"/>
          <w:lang w:val="en"/>
        </w:rPr>
        <w:t xml:space="preserve"> </w:t>
      </w:r>
      <w:r w:rsidR="00DA5F95" w:rsidRPr="001C461A">
        <w:rPr>
          <w:rFonts w:eastAsia="SimSun"/>
          <w:lang w:val="en"/>
        </w:rPr>
        <w:t>78209</w:t>
      </w:r>
    </w:p>
    <w:p w14:paraId="3B10A533" w14:textId="77777777" w:rsidR="00887272" w:rsidRPr="001C461A" w:rsidRDefault="00887272" w:rsidP="00887272">
      <w:pPr>
        <w:pBdr>
          <w:bottom w:val="double" w:sz="6" w:space="0" w:color="auto"/>
        </w:pBdr>
        <w:rPr>
          <w:b/>
        </w:rPr>
      </w:pPr>
    </w:p>
    <w:p w14:paraId="089E7357" w14:textId="77777777" w:rsidR="009F53F9" w:rsidRPr="001C461A" w:rsidRDefault="00887272" w:rsidP="00887272">
      <w:pPr>
        <w:tabs>
          <w:tab w:val="left" w:pos="4590"/>
        </w:tabs>
      </w:pPr>
      <w:r w:rsidRPr="001C461A">
        <w:tab/>
      </w:r>
    </w:p>
    <w:p w14:paraId="41BB93F7" w14:textId="77777777" w:rsidR="006408FA" w:rsidRPr="001C461A" w:rsidRDefault="00A37B0D" w:rsidP="005F3A2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lang w:val="en"/>
        </w:rPr>
        <w:t>EDUCATION</w:t>
      </w:r>
    </w:p>
    <w:p w14:paraId="54284FE2" w14:textId="77777777" w:rsidR="00FD71BD" w:rsidRPr="001C461A" w:rsidRDefault="00FD71BD" w:rsidP="005F3A2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203B303D" w14:textId="127F3EB2" w:rsidR="001031E4" w:rsidRPr="001C461A" w:rsidRDefault="001031E4" w:rsidP="001031E4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>Doctor of Musical Arts in Piano Performance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, </w:t>
      </w:r>
      <w:r w:rsidR="00750249"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May 2018</w:t>
      </w:r>
    </w:p>
    <w:p w14:paraId="19B64C82" w14:textId="77777777" w:rsidR="001031E4" w:rsidRPr="001C461A" w:rsidRDefault="001031E4" w:rsidP="001031E4">
      <w:pPr>
        <w:pStyle w:val="Heading4"/>
        <w:keepLines/>
        <w:widowControl w:val="0"/>
        <w:tabs>
          <w:tab w:val="left" w:pos="720"/>
          <w:tab w:val="left" w:pos="108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Stony Brook University – Stony Brook, NY </w:t>
      </w:r>
    </w:p>
    <w:p w14:paraId="01A1E17C" w14:textId="77777777" w:rsidR="001031E4" w:rsidRPr="001C461A" w:rsidRDefault="001031E4" w:rsidP="001031E4">
      <w:pPr>
        <w:pStyle w:val="Heading4"/>
        <w:keepLines/>
        <w:widowControl w:val="0"/>
        <w:numPr>
          <w:ilvl w:val="0"/>
          <w:numId w:val="43"/>
        </w:numPr>
        <w:ind w:left="72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Studied with Gilbert Kalish</w:t>
      </w:r>
    </w:p>
    <w:p w14:paraId="3A5405C0" w14:textId="77777777" w:rsidR="001031E4" w:rsidRPr="001C461A" w:rsidRDefault="001031E4" w:rsidP="001031E4">
      <w:pPr>
        <w:pStyle w:val="Heading4"/>
        <w:keepLines/>
        <w:widowControl w:val="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u w:val="single"/>
          <w:lang w:val="en"/>
        </w:rPr>
      </w:pPr>
    </w:p>
    <w:p w14:paraId="446D56F7" w14:textId="24B4E3D5" w:rsidR="001031E4" w:rsidRPr="001C461A" w:rsidRDefault="001031E4" w:rsidP="001031E4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u w:val="single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>Master of Music in Piano Performance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, </w:t>
      </w:r>
      <w:r w:rsidR="00750249"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May 2011</w:t>
      </w:r>
    </w:p>
    <w:p w14:paraId="31AE1A39" w14:textId="77777777" w:rsidR="001031E4" w:rsidRPr="001C461A" w:rsidRDefault="001031E4" w:rsidP="001031E4">
      <w:pPr>
        <w:pStyle w:val="Heading4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Manhattan School of Music – New York, NY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ab/>
      </w:r>
    </w:p>
    <w:p w14:paraId="7F30C409" w14:textId="77777777" w:rsidR="001031E4" w:rsidRPr="001C461A" w:rsidRDefault="001031E4" w:rsidP="001031E4">
      <w:pPr>
        <w:pStyle w:val="Heading4"/>
        <w:keepLines/>
        <w:widowControl w:val="0"/>
        <w:numPr>
          <w:ilvl w:val="0"/>
          <w:numId w:val="44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Studied with Daniel Epstein and Andre Michel </w:t>
      </w:r>
      <w:proofErr w:type="spellStart"/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Schub</w:t>
      </w:r>
      <w:proofErr w:type="spellEnd"/>
    </w:p>
    <w:p w14:paraId="0CDD8A7A" w14:textId="77777777" w:rsidR="001031E4" w:rsidRPr="001C461A" w:rsidRDefault="001031E4" w:rsidP="001031E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u w:val="single"/>
        </w:rPr>
      </w:pPr>
    </w:p>
    <w:p w14:paraId="2A1631E1" w14:textId="0978D3BF" w:rsidR="001031E4" w:rsidRPr="001C461A" w:rsidRDefault="001031E4" w:rsidP="001031E4">
      <w:pPr>
        <w:pStyle w:val="BodyText3"/>
        <w:keepLines/>
        <w:widowControl w:val="0"/>
        <w:ind w:left="360" w:right="18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Bachelor of Arts in Music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, </w:t>
      </w:r>
      <w:r w:rsidR="00750249" w:rsidRPr="001C461A">
        <w:rPr>
          <w:rFonts w:ascii="Times New Roman" w:eastAsia="SimSun" w:hAnsi="Times New Roman"/>
          <w:color w:val="auto"/>
          <w:sz w:val="24"/>
          <w:szCs w:val="24"/>
        </w:rPr>
        <w:t>June 2008</w:t>
      </w:r>
    </w:p>
    <w:p w14:paraId="30844A20" w14:textId="77777777" w:rsidR="001031E4" w:rsidRPr="001C461A" w:rsidRDefault="001031E4" w:rsidP="001031E4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University of Washington – Seattle, WA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5E1C68BE" w14:textId="77777777" w:rsidR="001031E4" w:rsidRPr="001C461A" w:rsidRDefault="001031E4" w:rsidP="001031E4">
      <w:pPr>
        <w:pStyle w:val="BodyText3"/>
        <w:keepLines/>
        <w:widowControl w:val="0"/>
        <w:numPr>
          <w:ilvl w:val="0"/>
          <w:numId w:val="45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</w:t>
      </w:r>
      <w:r w:rsidRPr="001C461A">
        <w:rPr>
          <w:rFonts w:ascii="Times New Roman" w:hAnsi="Times New Roman"/>
          <w:color w:val="auto"/>
          <w:sz w:val="24"/>
          <w:szCs w:val="24"/>
        </w:rPr>
        <w:t>tudied with Regina Yeh</w:t>
      </w:r>
    </w:p>
    <w:p w14:paraId="696D65CA" w14:textId="48AB9EEB" w:rsidR="001031E4" w:rsidRPr="001C461A" w:rsidRDefault="001031E4" w:rsidP="007E25A8">
      <w:pPr>
        <w:pStyle w:val="BodyText3"/>
        <w:keepLines/>
        <w:widowControl w:val="0"/>
        <w:numPr>
          <w:ilvl w:val="1"/>
          <w:numId w:val="46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Also completed Bachelor of Arts in Business Administration</w:t>
      </w:r>
    </w:p>
    <w:p w14:paraId="7AFC8285" w14:textId="77777777" w:rsidR="007E25A8" w:rsidRPr="001C461A" w:rsidRDefault="007E25A8" w:rsidP="00583C45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49ACC377" w14:textId="77777777" w:rsidR="001835F1" w:rsidRPr="001C461A" w:rsidRDefault="001835F1" w:rsidP="001835F1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3D39702" w14:textId="77777777" w:rsidR="008F35B4" w:rsidRPr="001C461A" w:rsidRDefault="008F35B4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  <w:lang w:val="en"/>
        </w:rPr>
        <w:t>WORK EXPERIENCE</w:t>
      </w:r>
    </w:p>
    <w:p w14:paraId="6754D4FB" w14:textId="77777777" w:rsidR="005F3A24" w:rsidRPr="001C461A" w:rsidRDefault="005F3A24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1A5B7C32" w14:textId="210D9904" w:rsidR="00745A87" w:rsidRPr="001C461A" w:rsidRDefault="00745A87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Instructor</w:t>
      </w:r>
      <w:r w:rsidR="004727FE"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of Piano</w:t>
      </w: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at University of Incarnate Word</w:t>
      </w:r>
    </w:p>
    <w:p w14:paraId="445C0157" w14:textId="66B7DE7D" w:rsidR="00745A87" w:rsidRPr="001C461A" w:rsidRDefault="00750249" w:rsidP="003A2EEF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January 2019-present</w:t>
      </w:r>
    </w:p>
    <w:p w14:paraId="0B8CB72C" w14:textId="0DD82AC0" w:rsidR="008D7798" w:rsidRPr="00987BBD" w:rsidRDefault="00901289" w:rsidP="00987BBD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Major and non-major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private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piano lessons</w:t>
      </w:r>
      <w:r w:rsidR="00575E4D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3A2EEF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Class Piano</w:t>
      </w:r>
      <w:r w:rsidR="007E25A8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3A2EEF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Keyboard Skills</w:t>
      </w:r>
      <w:r w:rsidR="00B13210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5D6790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Piano Proficiency Review</w:t>
      </w:r>
      <w:r w:rsidR="00441B9A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, Introduction to Music Theory</w:t>
      </w:r>
      <w:r w:rsidR="004B64EA">
        <w:rPr>
          <w:rFonts w:ascii="Times New Roman" w:eastAsia="SimSun" w:hAnsi="Times New Roman"/>
          <w:color w:val="auto"/>
          <w:sz w:val="24"/>
          <w:szCs w:val="24"/>
          <w:lang w:val="en"/>
        </w:rPr>
        <w:t>,</w:t>
      </w:r>
      <w:r w:rsidR="00F4286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r w:rsidR="0030578F">
        <w:rPr>
          <w:rFonts w:ascii="Times New Roman" w:eastAsia="SimSun" w:hAnsi="Times New Roman"/>
          <w:color w:val="auto"/>
          <w:sz w:val="24"/>
          <w:szCs w:val="24"/>
          <w:lang w:val="en"/>
        </w:rPr>
        <w:t>Collaborative Pianist</w:t>
      </w:r>
      <w:r w:rsidR="00050E2B" w:rsidRPr="00987BBD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for Vocal Seminar</w:t>
      </w:r>
      <w:r w:rsidR="00971EF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and </w:t>
      </w:r>
      <w:r w:rsidR="00987BBD">
        <w:rPr>
          <w:rFonts w:ascii="Times New Roman" w:eastAsia="SimSun" w:hAnsi="Times New Roman"/>
          <w:color w:val="auto"/>
          <w:sz w:val="24"/>
          <w:szCs w:val="24"/>
          <w:lang w:val="en"/>
        </w:rPr>
        <w:t>Singer’s workshop</w:t>
      </w:r>
      <w:r w:rsidR="00583C45" w:rsidRPr="00987BBD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</w:p>
    <w:p w14:paraId="0E28C24C" w14:textId="77777777" w:rsidR="003A2EEF" w:rsidRPr="001C461A" w:rsidRDefault="003A2EEF" w:rsidP="003A2EEF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</w:p>
    <w:p w14:paraId="3C7B964C" w14:textId="6F169615" w:rsidR="006408FA" w:rsidRPr="001C461A" w:rsidRDefault="00415386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Instructor</w:t>
      </w:r>
      <w:r w:rsidR="004727FE"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of Piano</w:t>
      </w: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at San Antonio College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6C41B7C6" w14:textId="0BBAC288" w:rsidR="00415386" w:rsidRPr="001C461A" w:rsidRDefault="00750249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August 2018</w:t>
      </w:r>
      <w:r w:rsidR="00911106"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– present</w:t>
      </w:r>
    </w:p>
    <w:p w14:paraId="631E96D3" w14:textId="28850307" w:rsidR="00C54B99" w:rsidRPr="001C461A" w:rsidRDefault="00901289" w:rsidP="00C54B99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Major and non-major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private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piano lessons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,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r w:rsidR="00C54B9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Class Piano</w:t>
      </w:r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for </w:t>
      </w:r>
      <w:proofErr w:type="spellStart"/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non majors</w:t>
      </w:r>
      <w:proofErr w:type="spellEnd"/>
      <w:r w:rsidR="007E25A8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Clas</w:t>
      </w:r>
      <w:r w:rsidR="00190016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s</w:t>
      </w:r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Piano for Majors</w:t>
      </w:r>
    </w:p>
    <w:p w14:paraId="62D273CF" w14:textId="77777777" w:rsidR="00546028" w:rsidRPr="001C461A" w:rsidRDefault="00546028" w:rsidP="0054602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3EB1AD75" w14:textId="77777777" w:rsidR="006408FA" w:rsidRPr="001C461A" w:rsidRDefault="00546028" w:rsidP="008E4601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Private Piano Instructor &amp; Owner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of Park Piano Studio</w:t>
      </w:r>
      <w:r w:rsidR="008E4601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8E4601" w:rsidRPr="001C461A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41583280" w14:textId="14C79DA7" w:rsidR="008E4601" w:rsidRPr="001C461A" w:rsidRDefault="006408FA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iCs/>
          <w:color w:val="auto"/>
          <w:sz w:val="24"/>
          <w:szCs w:val="24"/>
        </w:rPr>
        <w:t>Private piano teaching</w:t>
      </w: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 </w:t>
      </w:r>
      <w:r w:rsidR="00750249" w:rsidRPr="001C461A">
        <w:rPr>
          <w:rFonts w:ascii="Times New Roman" w:eastAsia="SimSun" w:hAnsi="Times New Roman"/>
          <w:i/>
          <w:color w:val="auto"/>
          <w:sz w:val="24"/>
          <w:szCs w:val="24"/>
        </w:rPr>
        <w:t>June 2003</w:t>
      </w:r>
      <w:r w:rsidR="00546028"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 –</w:t>
      </w:r>
      <w:r w:rsidR="008E4601"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 present (</w:t>
      </w:r>
      <w:r w:rsidR="000A3051" w:rsidRPr="001C461A">
        <w:rPr>
          <w:rFonts w:ascii="Times New Roman" w:eastAsia="SimSun" w:hAnsi="Times New Roman"/>
          <w:i/>
          <w:color w:val="auto"/>
          <w:sz w:val="24"/>
          <w:szCs w:val="24"/>
        </w:rPr>
        <w:t>i</w:t>
      </w:r>
      <w:r w:rsidR="008E4601"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ncorporated </w:t>
      </w: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in NY </w:t>
      </w:r>
      <w:r w:rsidR="008E4601" w:rsidRPr="001C461A">
        <w:rPr>
          <w:rFonts w:ascii="Times New Roman" w:eastAsia="SimSun" w:hAnsi="Times New Roman"/>
          <w:i/>
          <w:color w:val="auto"/>
          <w:sz w:val="24"/>
          <w:szCs w:val="24"/>
        </w:rPr>
        <w:t>from 2012-2016)</w:t>
      </w:r>
    </w:p>
    <w:p w14:paraId="70EA894F" w14:textId="77777777" w:rsidR="00C06F47" w:rsidRPr="001C461A" w:rsidRDefault="00C06F47" w:rsidP="00C06F47">
      <w:pPr>
        <w:pStyle w:val="BodyText3"/>
        <w:keepLines/>
        <w:widowControl w:val="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</w:p>
    <w:p w14:paraId="70A2881E" w14:textId="77777777" w:rsidR="00C06F47" w:rsidRPr="001C461A" w:rsidRDefault="00C06F47" w:rsidP="00C06F47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Piano Teaching Assistant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at Stony Brook University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264CE0CF" w14:textId="24FBFA62" w:rsidR="00C06F47" w:rsidRPr="001C461A" w:rsidRDefault="00750249" w:rsidP="00C06F47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January 2015-January 2016</w:t>
      </w:r>
    </w:p>
    <w:p w14:paraId="4871F816" w14:textId="77777777" w:rsidR="008F35B4" w:rsidRPr="001C461A" w:rsidRDefault="008F35B4" w:rsidP="004A2DE7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57475236" w14:textId="6E64A9ED" w:rsidR="008F35B4" w:rsidRPr="001C461A" w:rsidRDefault="008F35B4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lang w:val="en"/>
        </w:rPr>
        <w:t>MUSIC LEADERSHIP</w:t>
      </w:r>
    </w:p>
    <w:p w14:paraId="26D7CF01" w14:textId="77777777" w:rsidR="00104A85" w:rsidRPr="001C461A" w:rsidRDefault="00104A85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</w:p>
    <w:p w14:paraId="5E69452A" w14:textId="371ED267" w:rsidR="00104A85" w:rsidRPr="001C461A" w:rsidRDefault="00104A85" w:rsidP="00104A85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Board Member</w:t>
      </w:r>
      <w:r w:rsidR="00A5055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781014" w:rsidRPr="001C461A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Communications Chair</w:t>
      </w:r>
      <w:r w:rsidR="00A50558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, Secretary</w:t>
      </w:r>
      <w:r w:rsidR="00310AB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of San Antonio Music </w:t>
      </w:r>
      <w:proofErr w:type="spellStart"/>
      <w:r w:rsidR="00310AB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Teacher’s</w:t>
      </w:r>
      <w:proofErr w:type="spellEnd"/>
      <w:r w:rsidR="00310AB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Association</w:t>
      </w:r>
    </w:p>
    <w:p w14:paraId="078F4C48" w14:textId="71B6ED02" w:rsidR="00104A85" w:rsidRPr="001C461A" w:rsidRDefault="00750249" w:rsidP="00104A85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t>August 2020</w:t>
      </w:r>
      <w:r w:rsidR="00310AB9" w:rsidRPr="001C461A">
        <w:rPr>
          <w:rFonts w:ascii="Times New Roman" w:eastAsia="SimSun" w:hAnsi="Times New Roman"/>
          <w:i/>
          <w:color w:val="auto"/>
          <w:sz w:val="24"/>
          <w:szCs w:val="24"/>
        </w:rPr>
        <w:t>-</w:t>
      </w:r>
      <w:r w:rsidR="0013585F">
        <w:rPr>
          <w:rFonts w:ascii="Times New Roman" w:eastAsia="SimSun" w:hAnsi="Times New Roman"/>
          <w:i/>
          <w:color w:val="auto"/>
          <w:sz w:val="24"/>
          <w:szCs w:val="24"/>
        </w:rPr>
        <w:t>August 2022</w:t>
      </w:r>
    </w:p>
    <w:p w14:paraId="6629C2DF" w14:textId="77777777" w:rsidR="006A12D7" w:rsidRPr="001C461A" w:rsidRDefault="006A12D7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6B25DC5F" w14:textId="77777777" w:rsidR="00677217" w:rsidRPr="001C461A" w:rsidRDefault="00677217" w:rsidP="008F35B4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Assistant Coordinator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of Rebecca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Penneys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Piano Festival </w:t>
      </w:r>
    </w:p>
    <w:p w14:paraId="26840FEA" w14:textId="65C25309" w:rsidR="00677217" w:rsidRPr="001C461A" w:rsidRDefault="00750249" w:rsidP="00F663B0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t>July 2015</w:t>
      </w:r>
    </w:p>
    <w:p w14:paraId="4704B5F6" w14:textId="77777777" w:rsidR="002F6FBD" w:rsidRPr="001C461A" w:rsidRDefault="002F6FBD" w:rsidP="00726F3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AC58865" w14:textId="3CF1D6A0" w:rsidR="004C3BFC" w:rsidRPr="001C461A" w:rsidRDefault="00677217" w:rsidP="008F35B4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C</w:t>
      </w:r>
      <w:r w:rsidR="008F35B4" w:rsidRPr="001C461A">
        <w:rPr>
          <w:rFonts w:ascii="Times New Roman" w:eastAsia="SimSun" w:hAnsi="Times New Roman"/>
          <w:b/>
          <w:color w:val="auto"/>
          <w:sz w:val="24"/>
          <w:szCs w:val="24"/>
        </w:rPr>
        <w:t>o-Chair</w:t>
      </w:r>
      <w:r w:rsidR="008F35B4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of the Piano Teachers Congress Honors Program</w:t>
      </w:r>
      <w:r w:rsidR="00987BBD">
        <w:rPr>
          <w:rFonts w:ascii="Times New Roman" w:eastAsia="SimSun" w:hAnsi="Times New Roman"/>
          <w:color w:val="auto"/>
          <w:sz w:val="24"/>
          <w:szCs w:val="24"/>
        </w:rPr>
        <w:t xml:space="preserve"> (Carnegie Hall performance competition)</w:t>
      </w:r>
      <w:r w:rsidR="008F35B4" w:rsidRPr="001C461A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270E3EFE" w14:textId="3E5CC040" w:rsidR="008F35B4" w:rsidRPr="001C461A" w:rsidRDefault="00750249" w:rsidP="00F663B0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lastRenderedPageBreak/>
        <w:t>November 2013-June 2015</w:t>
      </w:r>
    </w:p>
    <w:p w14:paraId="0A6CD372" w14:textId="77777777" w:rsidR="004B0C01" w:rsidRPr="001C461A" w:rsidRDefault="004B0C01" w:rsidP="008F35B4">
      <w:pPr>
        <w:pStyle w:val="Heading4"/>
        <w:keepLines/>
        <w:widowControl w:val="0"/>
        <w:tabs>
          <w:tab w:val="left" w:pos="8280"/>
        </w:tabs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0BF86601" w14:textId="5228A9A8" w:rsidR="004C3BFC" w:rsidRPr="001C461A" w:rsidRDefault="00F663B0" w:rsidP="008E1928">
      <w:pPr>
        <w:pStyle w:val="Heading4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 xml:space="preserve">Board Member 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of </w:t>
      </w:r>
      <w:r w:rsidR="008F35B4"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Piano Teachers Congress of New York</w:t>
      </w:r>
      <w:r w:rsidR="008F35B4"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ab/>
      </w:r>
    </w:p>
    <w:p w14:paraId="536DE092" w14:textId="77777777" w:rsidR="008F35B4" w:rsidRPr="001C461A" w:rsidRDefault="008F35B4" w:rsidP="007E007B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  <w:t xml:space="preserve">November 2013 – </w:t>
      </w:r>
      <w:r w:rsidR="005327F1" w:rsidRPr="001C461A"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  <w:t>May 2017</w:t>
      </w:r>
    </w:p>
    <w:p w14:paraId="4FDE089B" w14:textId="3FADB5CD" w:rsidR="00B56115" w:rsidRPr="00DE3061" w:rsidRDefault="001C461A" w:rsidP="00DE3061">
      <w:pPr>
        <w:pStyle w:val="BodyText3"/>
        <w:keepLines/>
        <w:widowControl w:val="0"/>
        <w:tabs>
          <w:tab w:val="left" w:pos="9683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5BCC397F" w14:textId="77777777" w:rsidR="00651F36" w:rsidRPr="001C461A" w:rsidRDefault="00651F36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44C6A1FD" w14:textId="77777777" w:rsidR="00651F36" w:rsidRPr="001C461A" w:rsidRDefault="00651F36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1C461A">
        <w:rPr>
          <w:rFonts w:ascii="Times New Roman" w:hAnsi="Times New Roman"/>
          <w:b/>
          <w:color w:val="auto"/>
          <w:sz w:val="28"/>
          <w:szCs w:val="28"/>
        </w:rPr>
        <w:t>MASTERCLASS PERFORMANCES</w:t>
      </w:r>
    </w:p>
    <w:p w14:paraId="1341537C" w14:textId="77777777" w:rsidR="00DC163D" w:rsidRPr="001C461A" w:rsidRDefault="00DC163D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14:paraId="4C2C7717" w14:textId="77777777" w:rsidR="00900F87" w:rsidRPr="001C461A" w:rsidRDefault="00900F87" w:rsidP="001D121E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color w:val="auto"/>
          <w:sz w:val="24"/>
          <w:szCs w:val="24"/>
        </w:rPr>
        <w:sectPr w:rsidR="00900F87" w:rsidRPr="001C461A" w:rsidSect="00C93F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E18C4A" w14:textId="77777777" w:rsidR="001D121E" w:rsidRPr="001C461A" w:rsidRDefault="00651F36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Solo Pian</w:t>
      </w:r>
      <w:r w:rsidR="001D121E"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o</w:t>
      </w:r>
      <w:r w:rsidR="00900F87"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Masterclasses:</w:t>
      </w:r>
    </w:p>
    <w:p w14:paraId="47CFD20B" w14:textId="1D408B24" w:rsidR="001D121E" w:rsidRPr="001C461A" w:rsidRDefault="00DC163D" w:rsidP="00DA3E59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Julian Martin</w:t>
      </w:r>
    </w:p>
    <w:p w14:paraId="0AB9BDB3" w14:textId="77777777" w:rsidR="001D121E" w:rsidRPr="001C461A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Emanuel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Krasovsky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5583A30C" w14:textId="27031EBD" w:rsidR="00DA3E59" w:rsidRPr="001C461A" w:rsidRDefault="00DA3E59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Nikolai Demidenko</w:t>
      </w:r>
    </w:p>
    <w:p w14:paraId="12AF3D5E" w14:textId="084EE3BE" w:rsidR="001D121E" w:rsidRPr="001C461A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Andrzej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Jasinski</w:t>
      </w:r>
      <w:proofErr w:type="spellEnd"/>
    </w:p>
    <w:p w14:paraId="67D2019C" w14:textId="77777777" w:rsidR="001D121E" w:rsidRPr="001C461A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Boris Slutsky</w:t>
      </w:r>
    </w:p>
    <w:p w14:paraId="7E949BEE" w14:textId="77777777" w:rsidR="001F1E0D" w:rsidRPr="001C461A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Christopher Harding</w:t>
      </w:r>
    </w:p>
    <w:p w14:paraId="262EE6A2" w14:textId="77777777" w:rsidR="00651F36" w:rsidRPr="001C461A" w:rsidRDefault="00651F36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Enrico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Elisi</w:t>
      </w:r>
      <w:proofErr w:type="spellEnd"/>
    </w:p>
    <w:p w14:paraId="7052A15A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Rebecca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Penneys</w:t>
      </w:r>
      <w:proofErr w:type="spellEnd"/>
    </w:p>
    <w:p w14:paraId="2D04E4FE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Victor Rosenbaum</w:t>
      </w:r>
    </w:p>
    <w:p w14:paraId="2FD1C24F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Adam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Wibrowski</w:t>
      </w:r>
      <w:proofErr w:type="spellEnd"/>
    </w:p>
    <w:p w14:paraId="1D1828F8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Eugene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Pridonoff</w:t>
      </w:r>
      <w:proofErr w:type="spellEnd"/>
    </w:p>
    <w:p w14:paraId="42E86485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Wojciech Switala</w:t>
      </w:r>
    </w:p>
    <w:p w14:paraId="68652585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Ewa</w:t>
      </w:r>
      <w:proofErr w:type="spellEnd"/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Poblocka</w:t>
      </w:r>
      <w:proofErr w:type="spellEnd"/>
    </w:p>
    <w:p w14:paraId="0B5D4C0A" w14:textId="77777777" w:rsidR="001F1E0D" w:rsidRPr="001C461A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Sean Duggan</w:t>
      </w:r>
    </w:p>
    <w:p w14:paraId="153AE49E" w14:textId="77777777" w:rsidR="001F1E0D" w:rsidRPr="001C461A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Washington Garcia</w:t>
      </w:r>
    </w:p>
    <w:p w14:paraId="0F6131BB" w14:textId="77777777" w:rsidR="00651F36" w:rsidRPr="001C461A" w:rsidRDefault="001079CB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Xak</w:t>
      </w:r>
      <w:proofErr w:type="spellEnd"/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Bjerken</w:t>
      </w:r>
      <w:proofErr w:type="spellEnd"/>
      <w:r w:rsidR="00241D9E"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1EBD8C7B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Asaf Zohar</w:t>
      </w:r>
      <w:r w:rsidR="001079CB"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68C31157" w14:textId="77777777" w:rsidR="00FA09B2" w:rsidRPr="001C461A" w:rsidRDefault="00FA09B2" w:rsidP="00651F36">
      <w:pPr>
        <w:pStyle w:val="BodyText3"/>
        <w:keepLines/>
        <w:widowControl w:val="0"/>
        <w:ind w:left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E7D1B76" w14:textId="77777777" w:rsidR="00FA09B2" w:rsidRPr="001C461A" w:rsidRDefault="00F175D5" w:rsidP="00DC163D">
      <w:pPr>
        <w:pStyle w:val="BodyText3"/>
        <w:keepLines/>
        <w:widowControl w:val="0"/>
        <w:ind w:left="36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hAnsi="Times New Roman"/>
          <w:b/>
          <w:color w:val="auto"/>
          <w:sz w:val="24"/>
          <w:szCs w:val="24"/>
        </w:rPr>
        <w:t xml:space="preserve">Chamber </w:t>
      </w:r>
      <w:r w:rsidR="00900F87" w:rsidRPr="001C461A">
        <w:rPr>
          <w:rFonts w:ascii="Times New Roman" w:hAnsi="Times New Roman"/>
          <w:b/>
          <w:color w:val="auto"/>
          <w:sz w:val="24"/>
          <w:szCs w:val="24"/>
        </w:rPr>
        <w:t>M</w:t>
      </w:r>
      <w:r w:rsidRPr="001C461A">
        <w:rPr>
          <w:rFonts w:ascii="Times New Roman" w:hAnsi="Times New Roman"/>
          <w:b/>
          <w:color w:val="auto"/>
          <w:sz w:val="24"/>
          <w:szCs w:val="24"/>
        </w:rPr>
        <w:t>asterclasses</w:t>
      </w:r>
      <w:r w:rsidR="00372761" w:rsidRPr="001C461A">
        <w:rPr>
          <w:rFonts w:ascii="Times New Roman" w:hAnsi="Times New Roman"/>
          <w:b/>
          <w:color w:val="auto"/>
          <w:sz w:val="24"/>
          <w:szCs w:val="24"/>
        </w:rPr>
        <w:t>:</w:t>
      </w:r>
      <w:r w:rsidRPr="001C461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40934413" w14:textId="77777777" w:rsidR="00FA09B2" w:rsidRPr="001C461A" w:rsidRDefault="00520378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Rober</w:t>
      </w:r>
      <w:r w:rsidR="00F175D5" w:rsidRPr="001C461A">
        <w:rPr>
          <w:rFonts w:ascii="Times New Roman" w:hAnsi="Times New Roman"/>
          <w:color w:val="auto"/>
          <w:sz w:val="24"/>
          <w:szCs w:val="24"/>
        </w:rPr>
        <w:t>t Mann</w:t>
      </w:r>
    </w:p>
    <w:p w14:paraId="6E3FABA2" w14:textId="13F1E2E8" w:rsidR="00900F87" w:rsidRPr="001C461A" w:rsidRDefault="00F175D5" w:rsidP="006F59B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  <w:sectPr w:rsidR="00900F87" w:rsidRPr="001C461A" w:rsidSect="00C93F4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C461A">
        <w:rPr>
          <w:rFonts w:ascii="Times New Roman" w:hAnsi="Times New Roman"/>
          <w:color w:val="auto"/>
          <w:sz w:val="24"/>
          <w:szCs w:val="24"/>
        </w:rPr>
        <w:t xml:space="preserve">Colin </w:t>
      </w:r>
      <w:proofErr w:type="spellStart"/>
      <w:r w:rsidRPr="001C461A">
        <w:rPr>
          <w:rFonts w:ascii="Times New Roman" w:hAnsi="Times New Roman"/>
          <w:color w:val="auto"/>
          <w:sz w:val="24"/>
          <w:szCs w:val="24"/>
        </w:rPr>
        <w:t>Carr</w:t>
      </w:r>
      <w:proofErr w:type="spellEnd"/>
    </w:p>
    <w:p w14:paraId="5C65F07A" w14:textId="77777777" w:rsidR="00C436BA" w:rsidRPr="001C461A" w:rsidRDefault="00C436BA" w:rsidP="00361014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78F7E291" w14:textId="77777777" w:rsidR="008D3D54" w:rsidRPr="001C461A" w:rsidRDefault="008D3D54" w:rsidP="00361014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D9FEE21" w14:textId="7B1C4B6C" w:rsidR="00361014" w:rsidRPr="001C461A" w:rsidRDefault="00D86C9E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Times New Roman" w:hAnsi="Times New Roman"/>
          <w:b/>
          <w:color w:val="auto"/>
          <w:sz w:val="28"/>
          <w:szCs w:val="28"/>
        </w:rPr>
        <w:t>PERFORMANCE</w:t>
      </w:r>
      <w:r w:rsidR="00361278" w:rsidRPr="001C461A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VENUE</w:t>
      </w:r>
      <w:r w:rsidRPr="001C461A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HIGHLIGHTS</w:t>
      </w:r>
    </w:p>
    <w:p w14:paraId="23F350B1" w14:textId="77777777" w:rsidR="008D3D54" w:rsidRPr="001C461A" w:rsidRDefault="008D3D54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B7F425A" w14:textId="77777777" w:rsidR="00361014" w:rsidRPr="001C461A" w:rsidRDefault="00361014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  <w:sectPr w:rsidR="00361014" w:rsidRPr="001C461A" w:rsidSect="00C93F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2AE1D2" w14:textId="77777777" w:rsidR="005C73D6" w:rsidRPr="001C461A" w:rsidRDefault="008B1CCE" w:rsidP="00361278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NYC </w:t>
      </w:r>
      <w:r w:rsidR="005C73D6" w:rsidRPr="001C461A">
        <w:rPr>
          <w:rFonts w:ascii="Times New Roman" w:eastAsia="SimSun" w:hAnsi="Times New Roman"/>
          <w:color w:val="auto"/>
          <w:sz w:val="24"/>
          <w:szCs w:val="24"/>
        </w:rPr>
        <w:t>Steinway Hall</w:t>
      </w:r>
    </w:p>
    <w:p w14:paraId="4326242F" w14:textId="1872D3D0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Opera America</w:t>
      </w:r>
      <w:r w:rsidR="005F410A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NYC</w:t>
      </w:r>
    </w:p>
    <w:p w14:paraId="76185276" w14:textId="27933447" w:rsidR="00D35005" w:rsidRPr="001C461A" w:rsidRDefault="00D35005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McAllister Theater</w:t>
      </w:r>
    </w:p>
    <w:p w14:paraId="2946F252" w14:textId="1115382A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Broadway Performance Hall</w:t>
      </w:r>
    </w:p>
    <w:p w14:paraId="21CB0610" w14:textId="77777777" w:rsidR="005C73D6" w:rsidRPr="001C461A" w:rsidRDefault="000423F9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Staller</w:t>
      </w:r>
      <w:r w:rsidR="00E4261E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Center</w:t>
      </w:r>
      <w:r w:rsidR="005C73D6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Recital Hall</w:t>
      </w:r>
    </w:p>
    <w:p w14:paraId="04B4583A" w14:textId="77777777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Ida Lang Recital Hall</w:t>
      </w:r>
    </w:p>
    <w:p w14:paraId="15A95654" w14:textId="77777777" w:rsidR="005C73D6" w:rsidRPr="001C461A" w:rsidRDefault="009D36F7" w:rsidP="007E007B">
      <w:pPr>
        <w:pStyle w:val="BodyText3"/>
        <w:keepLines/>
        <w:widowControl w:val="0"/>
        <w:ind w:left="1080" w:hanging="36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 xml:space="preserve">Performing Arts Center Recital Hall at </w:t>
      </w:r>
      <w:r w:rsidR="00361014" w:rsidRPr="001C461A">
        <w:rPr>
          <w:rFonts w:ascii="Times New Roman" w:hAnsi="Times New Roman"/>
          <w:color w:val="auto"/>
          <w:sz w:val="24"/>
          <w:szCs w:val="24"/>
        </w:rPr>
        <w:t>TSU</w:t>
      </w:r>
    </w:p>
    <w:p w14:paraId="1C61A345" w14:textId="77777777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1C461A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Canyon Wren Recital Hall</w:t>
      </w:r>
    </w:p>
    <w:p w14:paraId="68C13DDE" w14:textId="77777777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1C461A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Barness</w:t>
      </w:r>
      <w:proofErr w:type="spellEnd"/>
      <w:r w:rsidRPr="001C461A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Recital Hall</w:t>
      </w:r>
    </w:p>
    <w:p w14:paraId="586F6981" w14:textId="77777777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1C461A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Sherman Clay Recital Hall</w:t>
      </w:r>
    </w:p>
    <w:p w14:paraId="452F5D5E" w14:textId="77777777" w:rsidR="005C73D6" w:rsidRPr="001C461A" w:rsidRDefault="009D36F7" w:rsidP="007E007B">
      <w:pPr>
        <w:pStyle w:val="BodyText3"/>
        <w:keepLines/>
        <w:widowControl w:val="0"/>
        <w:ind w:left="720"/>
        <w:jc w:val="lef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C46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Gordon</w:t>
      </w:r>
      <w:r w:rsidR="005C73D6" w:rsidRPr="001C46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K. and Harriet Greenfield Hall</w:t>
      </w:r>
    </w:p>
    <w:p w14:paraId="451DC161" w14:textId="51E569FA" w:rsidR="005C73D6" w:rsidRDefault="009D36F7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Solomo</w:t>
      </w:r>
      <w:r w:rsidR="005C73D6" w:rsidRPr="001C461A">
        <w:rPr>
          <w:rFonts w:ascii="Times New Roman" w:hAnsi="Times New Roman"/>
          <w:color w:val="auto"/>
          <w:sz w:val="24"/>
          <w:szCs w:val="24"/>
        </w:rPr>
        <w:t xml:space="preserve">n </w:t>
      </w:r>
      <w:proofErr w:type="spellStart"/>
      <w:r w:rsidR="005C73D6" w:rsidRPr="001C461A">
        <w:rPr>
          <w:rFonts w:ascii="Times New Roman" w:hAnsi="Times New Roman"/>
          <w:color w:val="auto"/>
          <w:sz w:val="24"/>
          <w:szCs w:val="24"/>
        </w:rPr>
        <w:t>Gadles</w:t>
      </w:r>
      <w:proofErr w:type="spellEnd"/>
      <w:r w:rsidR="005C73D6" w:rsidRPr="001C461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C73D6" w:rsidRPr="001C461A">
        <w:rPr>
          <w:rFonts w:ascii="Times New Roman" w:hAnsi="Times New Roman"/>
          <w:color w:val="auto"/>
          <w:sz w:val="24"/>
          <w:szCs w:val="24"/>
        </w:rPr>
        <w:t>Mikowsky</w:t>
      </w:r>
      <w:proofErr w:type="spellEnd"/>
      <w:r w:rsidR="005C73D6" w:rsidRPr="001C461A">
        <w:rPr>
          <w:rFonts w:ascii="Times New Roman" w:hAnsi="Times New Roman"/>
          <w:color w:val="auto"/>
          <w:sz w:val="24"/>
          <w:szCs w:val="24"/>
        </w:rPr>
        <w:t xml:space="preserve"> Recital Hall</w:t>
      </w:r>
    </w:p>
    <w:p w14:paraId="700EBFA8" w14:textId="175B69E7" w:rsidR="0013585F" w:rsidRPr="001C461A" w:rsidRDefault="0013585F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Bennack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Concert Hall</w:t>
      </w:r>
    </w:p>
    <w:p w14:paraId="4CA07EC5" w14:textId="11AF4710" w:rsidR="000E1F34" w:rsidRPr="001C461A" w:rsidRDefault="00A05338" w:rsidP="000E1F3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Seddon Hall</w:t>
      </w:r>
      <w:r w:rsidR="0013585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CADD83" w14:textId="597B7BE1" w:rsidR="00552740" w:rsidRPr="001C461A" w:rsidRDefault="00552740" w:rsidP="000E1F3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Parker Chapel at Trinity University</w:t>
      </w:r>
      <w:r w:rsidR="00FF4D1C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</w:p>
    <w:p w14:paraId="2190851A" w14:textId="1C3E2D7A" w:rsidR="00361014" w:rsidRPr="001C461A" w:rsidRDefault="00361014" w:rsidP="005F410A">
      <w:pPr>
        <w:pStyle w:val="BodyText3"/>
        <w:keepLines/>
        <w:widowControl w:val="0"/>
        <w:ind w:firstLine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Merkin Concert Hall Kaufman Music Center</w:t>
      </w:r>
    </w:p>
    <w:p w14:paraId="404EE846" w14:textId="77777777" w:rsidR="005C73D6" w:rsidRPr="001C461A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Charles Myers Recital Hall</w:t>
      </w:r>
    </w:p>
    <w:p w14:paraId="2E319741" w14:textId="77777777" w:rsidR="005C73D6" w:rsidRPr="001C461A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Round Top Concert Hall</w:t>
      </w:r>
    </w:p>
    <w:p w14:paraId="3F845994" w14:textId="77777777" w:rsidR="005C73D6" w:rsidRPr="001C461A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Mannes Concert Hall</w:t>
      </w:r>
    </w:p>
    <w:p w14:paraId="536D48BF" w14:textId="77777777" w:rsidR="005C73D6" w:rsidRPr="001C461A" w:rsidRDefault="009D36F7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 xml:space="preserve">Jan </w:t>
      </w:r>
      <w:proofErr w:type="spellStart"/>
      <w:r w:rsidRPr="001C461A">
        <w:rPr>
          <w:rFonts w:ascii="Times New Roman" w:hAnsi="Times New Roman"/>
          <w:color w:val="auto"/>
          <w:sz w:val="24"/>
          <w:szCs w:val="24"/>
        </w:rPr>
        <w:t>Deyl</w:t>
      </w:r>
      <w:proofErr w:type="spellEnd"/>
      <w:r w:rsidRPr="001C461A">
        <w:rPr>
          <w:rFonts w:ascii="Times New Roman" w:hAnsi="Times New Roman"/>
          <w:color w:val="auto"/>
          <w:sz w:val="24"/>
          <w:szCs w:val="24"/>
        </w:rPr>
        <w:t xml:space="preserve"> Conserv</w:t>
      </w:r>
      <w:r w:rsidR="005C73D6" w:rsidRPr="001C461A">
        <w:rPr>
          <w:rFonts w:ascii="Times New Roman" w:hAnsi="Times New Roman"/>
          <w:color w:val="auto"/>
          <w:sz w:val="24"/>
          <w:szCs w:val="24"/>
        </w:rPr>
        <w:t>atory Concert Hall</w:t>
      </w:r>
    </w:p>
    <w:p w14:paraId="228CBA41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Hotchkiss Recital Hall</w:t>
      </w:r>
    </w:p>
    <w:p w14:paraId="0BD2148D" w14:textId="77777777" w:rsidR="005C73D6" w:rsidRPr="001C461A" w:rsidRDefault="009D36F7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Alonzo G. an</w:t>
      </w:r>
      <w:r w:rsidR="005C73D6" w:rsidRPr="001C461A">
        <w:rPr>
          <w:rFonts w:ascii="Times New Roman" w:hAnsi="Times New Roman"/>
          <w:color w:val="auto"/>
          <w:sz w:val="24"/>
          <w:szCs w:val="24"/>
        </w:rPr>
        <w:t>d Virginia Gent Decker Theatre</w:t>
      </w:r>
    </w:p>
    <w:p w14:paraId="156B1CE6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MTNA conference in Bremerton</w:t>
      </w:r>
    </w:p>
    <w:p w14:paraId="49405575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C461A">
        <w:rPr>
          <w:rFonts w:ascii="Times New Roman" w:hAnsi="Times New Roman"/>
          <w:color w:val="auto"/>
          <w:sz w:val="24"/>
          <w:szCs w:val="24"/>
        </w:rPr>
        <w:t>Brechemin</w:t>
      </w:r>
      <w:proofErr w:type="spellEnd"/>
      <w:r w:rsidRPr="001C461A">
        <w:rPr>
          <w:rFonts w:ascii="Times New Roman" w:hAnsi="Times New Roman"/>
          <w:color w:val="auto"/>
          <w:sz w:val="24"/>
          <w:szCs w:val="24"/>
        </w:rPr>
        <w:t xml:space="preserve"> Auditorium</w:t>
      </w:r>
    </w:p>
    <w:p w14:paraId="441B424B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The Hearthstone</w:t>
      </w:r>
    </w:p>
    <w:p w14:paraId="64CB1A73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Oceanside Library</w:t>
      </w:r>
    </w:p>
    <w:p w14:paraId="2DAA3AB8" w14:textId="77777777" w:rsidR="00FF4D1C" w:rsidRDefault="009D36F7" w:rsidP="00FF4D1C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Forest Hills Librar</w:t>
      </w:r>
      <w:r w:rsidR="00EF5CB9" w:rsidRPr="001C461A">
        <w:rPr>
          <w:rFonts w:ascii="Times New Roman" w:hAnsi="Times New Roman"/>
          <w:color w:val="auto"/>
          <w:sz w:val="24"/>
          <w:szCs w:val="24"/>
        </w:rPr>
        <w:t>y</w:t>
      </w:r>
    </w:p>
    <w:p w14:paraId="1E90ECDF" w14:textId="77777777" w:rsidR="00FF4D1C" w:rsidRDefault="00FF4D1C" w:rsidP="00FF4D1C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St. Mark the Evangelist Catholic Church</w:t>
      </w:r>
    </w:p>
    <w:p w14:paraId="46EBC660" w14:textId="1868F690" w:rsidR="00FC3FE8" w:rsidRDefault="00A05338" w:rsidP="00FC3FE8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Radius Center</w:t>
      </w:r>
    </w:p>
    <w:p w14:paraId="6AADE97A" w14:textId="5A7DFD8E" w:rsidR="00FC3FE8" w:rsidRPr="001C461A" w:rsidRDefault="00FC3FE8" w:rsidP="00FC3FE8">
      <w:pPr>
        <w:pStyle w:val="BodyText3"/>
        <w:keepLines/>
        <w:widowControl w:val="0"/>
        <w:ind w:left="720"/>
        <w:jc w:val="left"/>
        <w:rPr>
          <w:rFonts w:ascii="Times New Roman" w:hAnsi="Times New Roman"/>
          <w:color w:val="auto"/>
          <w:sz w:val="24"/>
          <w:szCs w:val="24"/>
        </w:rPr>
        <w:sectPr w:rsidR="00FC3FE8" w:rsidRPr="001C461A" w:rsidSect="00C93F4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Times New Roman" w:hAnsi="Times New Roman"/>
          <w:color w:val="auto"/>
          <w:sz w:val="24"/>
          <w:szCs w:val="24"/>
        </w:rPr>
        <w:t>St. Francis of Assisi Catholic Church</w:t>
      </w:r>
    </w:p>
    <w:p w14:paraId="2CE2EA61" w14:textId="2ACBE85F" w:rsidR="005C73D6" w:rsidRPr="001C461A" w:rsidRDefault="005C73D6" w:rsidP="00990AB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84644C9" w14:textId="76D7AA46" w:rsidR="00FA09B2" w:rsidRPr="001C461A" w:rsidRDefault="007D07A8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Broadcasted on KPAC, KTXI, </w:t>
      </w:r>
      <w:r w:rsidR="006A104C">
        <w:rPr>
          <w:rFonts w:ascii="Times New Roman" w:eastAsia="SimSun" w:hAnsi="Times New Roman"/>
          <w:color w:val="auto"/>
          <w:sz w:val="24"/>
          <w:szCs w:val="24"/>
        </w:rPr>
        <w:t xml:space="preserve">and </w:t>
      </w:r>
      <w:r w:rsidR="009D36F7" w:rsidRPr="001C461A">
        <w:rPr>
          <w:rFonts w:ascii="Times New Roman" w:eastAsia="Times New Roman" w:hAnsi="Times New Roman"/>
          <w:color w:val="auto"/>
          <w:sz w:val="24"/>
          <w:szCs w:val="24"/>
        </w:rPr>
        <w:t>WSMR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radio</w:t>
      </w:r>
    </w:p>
    <w:p w14:paraId="031966B5" w14:textId="146320B8" w:rsidR="00916492" w:rsidRPr="00DE3061" w:rsidRDefault="00A05338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Recording of Schubert’s </w:t>
      </w:r>
      <w:proofErr w:type="spellStart"/>
      <w:r w:rsidR="005D0E56" w:rsidRPr="001C461A">
        <w:rPr>
          <w:rFonts w:ascii="Times New Roman" w:eastAsia="SimSun" w:hAnsi="Times New Roman"/>
          <w:color w:val="auto"/>
          <w:sz w:val="24"/>
          <w:szCs w:val="24"/>
        </w:rPr>
        <w:t>F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antasie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in f minor featured in film Don’t Let the Night End (piano 1) </w:t>
      </w:r>
      <w:r w:rsidR="00884D55"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14:paraId="7FF33F73" w14:textId="77777777" w:rsidR="00DE3061" w:rsidRPr="001C461A" w:rsidRDefault="00DE3061" w:rsidP="00DE3061">
      <w:pPr>
        <w:pStyle w:val="BodyText3"/>
        <w:keepLines/>
        <w:widowControl w:val="0"/>
        <w:tabs>
          <w:tab w:val="left" w:pos="9683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31D60D73" w14:textId="77777777" w:rsidR="00DE3061" w:rsidRPr="001C461A" w:rsidRDefault="00DE3061" w:rsidP="00DE3061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 xml:space="preserve">COMPETITIONS </w:t>
      </w:r>
    </w:p>
    <w:p w14:paraId="7BCEBEBA" w14:textId="77777777" w:rsidR="00DE3061" w:rsidRPr="001C461A" w:rsidRDefault="00DE3061" w:rsidP="00DE3061">
      <w:pPr>
        <w:pStyle w:val="BodyText3"/>
        <w:keepLines/>
        <w:widowControl w:val="0"/>
        <w:ind w:left="108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94F06D9" w14:textId="7156FAA4" w:rsidR="007D07A8" w:rsidRPr="007D07A8" w:rsidRDefault="007D07A8" w:rsidP="00DE3061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Cs/>
          <w:color w:val="auto"/>
          <w:sz w:val="24"/>
          <w:szCs w:val="24"/>
          <w:lang w:val="en"/>
        </w:rPr>
        <w:t>Trinity International Music Competition- Gold Medalist Professional Category 2022</w:t>
      </w:r>
    </w:p>
    <w:p w14:paraId="4577F07D" w14:textId="4AAC2688" w:rsidR="00DE3061" w:rsidRPr="001C461A" w:rsidRDefault="00DE3061" w:rsidP="00DE3061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Schubert Club Competition 2013 – 1</w:t>
      </w:r>
      <w:r w:rsidRPr="001C461A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 w:rsidRPr="001C461A">
        <w:rPr>
          <w:rFonts w:ascii="Times New Roman" w:hAnsi="Times New Roman"/>
          <w:color w:val="auto"/>
          <w:sz w:val="24"/>
          <w:szCs w:val="24"/>
        </w:rPr>
        <w:t xml:space="preserve"> Prize Winner (Graduate Piano)</w:t>
      </w:r>
    </w:p>
    <w:p w14:paraId="2551BC42" w14:textId="77777777" w:rsidR="00DE3061" w:rsidRPr="001C461A" w:rsidRDefault="00DE3061" w:rsidP="00DE3061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Schubert Club Competition 2009 – 2</w:t>
      </w:r>
      <w:r w:rsidRPr="001C461A">
        <w:rPr>
          <w:rFonts w:ascii="Times New Roman" w:hAnsi="Times New Roman"/>
          <w:color w:val="auto"/>
          <w:sz w:val="24"/>
          <w:szCs w:val="24"/>
          <w:vertAlign w:val="superscript"/>
        </w:rPr>
        <w:t>nd</w:t>
      </w:r>
      <w:r w:rsidRPr="001C461A">
        <w:rPr>
          <w:rFonts w:ascii="Times New Roman" w:hAnsi="Times New Roman"/>
          <w:color w:val="auto"/>
          <w:sz w:val="24"/>
          <w:szCs w:val="24"/>
        </w:rPr>
        <w:t xml:space="preserve"> Prize Winner (College Piano)</w:t>
      </w:r>
    </w:p>
    <w:p w14:paraId="170E3604" w14:textId="27F3E4AF" w:rsidR="00726F38" w:rsidRPr="00D00EE2" w:rsidRDefault="00DE3061" w:rsidP="00B866A6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Bauru Atlanta Competition 2009 – 2</w:t>
      </w:r>
      <w:r w:rsidRPr="001C461A">
        <w:rPr>
          <w:rFonts w:ascii="Times New Roman" w:hAnsi="Times New Roman"/>
          <w:color w:val="auto"/>
          <w:sz w:val="24"/>
          <w:szCs w:val="24"/>
          <w:vertAlign w:val="superscript"/>
        </w:rPr>
        <w:t>nd</w:t>
      </w:r>
      <w:r w:rsidRPr="001C461A">
        <w:rPr>
          <w:rFonts w:ascii="Times New Roman" w:hAnsi="Times New Roman"/>
          <w:color w:val="auto"/>
          <w:sz w:val="24"/>
          <w:szCs w:val="24"/>
        </w:rPr>
        <w:t xml:space="preserve"> Prize Winner</w:t>
      </w:r>
    </w:p>
    <w:p w14:paraId="7127C2A4" w14:textId="7A2BD963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3288DA71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Times New Roman" w:hAnsi="Times New Roman"/>
          <w:b/>
          <w:color w:val="auto"/>
          <w:sz w:val="28"/>
          <w:szCs w:val="28"/>
        </w:rPr>
        <w:t>SCHOLARSHIP AWARDS</w:t>
      </w:r>
    </w:p>
    <w:p w14:paraId="4730F32C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</w:p>
    <w:p w14:paraId="3BEDBBD2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Stony Brook University</w:t>
      </w:r>
    </w:p>
    <w:p w14:paraId="2A4B4327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8"/>
        </w:numPr>
        <w:ind w:left="72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Graduate Student Employee Union </w:t>
      </w:r>
      <w:r w:rsidRPr="001C46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Professional Development Award (2015)</w:t>
      </w:r>
    </w:p>
    <w:p w14:paraId="245BFD2C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5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Teaching Assistantship (2015)</w:t>
      </w:r>
    </w:p>
    <w:p w14:paraId="780C37D4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5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Scholarship (2014)</w:t>
      </w:r>
    </w:p>
    <w:p w14:paraId="07C6BEB9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6E8F78AD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University of Washington</w:t>
      </w:r>
    </w:p>
    <w:p w14:paraId="11156AE7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6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u w:val="single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Undergraduate Scholar Award (2004)</w:t>
      </w:r>
    </w:p>
    <w:p w14:paraId="7DB2E2AD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6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u w:val="single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Evert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Mccabe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Fellowship Award (2004)</w:t>
      </w:r>
    </w:p>
    <w:p w14:paraId="52AF00FB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14:paraId="1EC57A06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Full Scholarship + Stipend Festivals</w:t>
      </w:r>
    </w:p>
    <w:p w14:paraId="18E6EDAE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“Playing for the Gold 2015” international chamber festival in Stavanger, Norway (2015)</w:t>
      </w:r>
    </w:p>
    <w:p w14:paraId="6E38FA35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Marrowstone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Summer Music Festival Piano Fellowship (2009)</w:t>
      </w:r>
    </w:p>
    <w:p w14:paraId="1AE3C6D5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F4F8B5C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Full Scholarship Festivals</w:t>
      </w:r>
    </w:p>
    <w:p w14:paraId="19A201D2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Aurora Chamber Music and Masterclasses in </w:t>
      </w:r>
      <w:proofErr w:type="spellStart"/>
      <w:r w:rsidRPr="001C46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Trollhättan</w:t>
      </w:r>
      <w:proofErr w:type="spellEnd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, Sweden (2015)</w:t>
      </w:r>
    </w:p>
    <w:p w14:paraId="772C8E02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Rebecca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Penneys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Piano Festival (2014, 2015)</w:t>
      </w:r>
    </w:p>
    <w:p w14:paraId="0350CFD4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National Music Festival (2015)</w:t>
      </w:r>
    </w:p>
    <w:p w14:paraId="4E41971C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Round Top Festival Institute (2013)</w:t>
      </w:r>
    </w:p>
    <w:p w14:paraId="454EF5A0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Hot Springs Music Festival (2012)</w:t>
      </w:r>
    </w:p>
    <w:p w14:paraId="0131CD8D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</w:p>
    <w:p w14:paraId="6EA74634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Scholarship Awards to Festivals</w:t>
      </w:r>
    </w:p>
    <w:p w14:paraId="223D2AA3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4"/>
        </w:numPr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Texas State International Piano Festival (2018)</w:t>
      </w:r>
    </w:p>
    <w:p w14:paraId="1F9963E4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Icicle Creek Winter Piano Festival (2018)</w:t>
      </w:r>
    </w:p>
    <w:p w14:paraId="5A99EFE7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International Keyboard Institute &amp; Festival (2011, 2012, 2013)</w:t>
      </w:r>
    </w:p>
    <w:p w14:paraId="5E955518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CCM Prague International Piano Institute (2010)</w:t>
      </w:r>
    </w:p>
    <w:p w14:paraId="21EE744E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Sewanee Music Festival (2009)</w:t>
      </w:r>
    </w:p>
    <w:p w14:paraId="53F08E1B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4E887D5F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Additional Scholarship Awards</w:t>
      </w:r>
    </w:p>
    <w:p w14:paraId="653E7E00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National Association of Asian Professionals and Collaborative Artists East West Scholarship + Performance at NAAP Gala (2008)</w:t>
      </w:r>
    </w:p>
    <w:p w14:paraId="2974B3B2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4E872AFC" w14:textId="77777777" w:rsidR="00A54A4A" w:rsidRPr="001C461A" w:rsidRDefault="00A54A4A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77A113F2" w14:textId="330AC95E" w:rsidR="00303CF8" w:rsidRPr="001C461A" w:rsidRDefault="00A31845" w:rsidP="00A31845">
      <w:pPr>
        <w:pStyle w:val="BodyText3"/>
        <w:keepLines/>
        <w:widowControl w:val="0"/>
        <w:tabs>
          <w:tab w:val="left" w:pos="438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TEACHING HIGHLIGHTS</w:t>
      </w: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ab/>
      </w:r>
    </w:p>
    <w:p w14:paraId="34FAB9AC" w14:textId="4163F982" w:rsidR="00171F2B" w:rsidRPr="001C461A" w:rsidRDefault="00171F2B" w:rsidP="00303CF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Cs/>
          <w:color w:val="auto"/>
          <w:sz w:val="24"/>
          <w:szCs w:val="24"/>
          <w:lang w:val="en"/>
        </w:rPr>
        <w:t xml:space="preserve">Rising Faculty </w:t>
      </w:r>
      <w:r w:rsidR="00A26183" w:rsidRPr="001C461A">
        <w:rPr>
          <w:rFonts w:ascii="Times New Roman" w:eastAsia="SimSun" w:hAnsi="Times New Roman"/>
          <w:bCs/>
          <w:color w:val="auto"/>
          <w:sz w:val="24"/>
          <w:szCs w:val="24"/>
          <w:lang w:val="en"/>
        </w:rPr>
        <w:t>Star for Texas State International Piano Festival (July 2021)</w:t>
      </w:r>
    </w:p>
    <w:p w14:paraId="5245E75E" w14:textId="7B52DD24" w:rsidR="00303CF8" w:rsidRPr="001C461A" w:rsidRDefault="00303CF8" w:rsidP="00303CF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Taught piano masterclasses at Stony Brook University (April 2018, December 2015)</w:t>
      </w:r>
    </w:p>
    <w:p w14:paraId="432DD91F" w14:textId="2609EC51" w:rsidR="00A31845" w:rsidRPr="001C461A" w:rsidRDefault="00303CF8" w:rsidP="00A3184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Music Teachers National Association STAR Award (2008)</w:t>
      </w:r>
    </w:p>
    <w:p w14:paraId="2A2499C2" w14:textId="77777777" w:rsidR="00534B56" w:rsidRPr="001C461A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56D71329" w14:textId="1E939A5E" w:rsidR="00093097" w:rsidRPr="001C461A" w:rsidRDefault="001B0E8A" w:rsidP="008465B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>
        <w:rPr>
          <w:rFonts w:ascii="Times New Roman" w:eastAsia="SimSun" w:hAnsi="Times New Roman"/>
          <w:b/>
          <w:color w:val="auto"/>
          <w:sz w:val="24"/>
          <w:szCs w:val="24"/>
        </w:rPr>
        <w:t>A</w:t>
      </w:r>
      <w:r w:rsidR="00093097" w:rsidRPr="001C461A">
        <w:rPr>
          <w:rFonts w:ascii="Times New Roman" w:eastAsia="SimSun" w:hAnsi="Times New Roman"/>
          <w:b/>
          <w:color w:val="auto"/>
          <w:sz w:val="24"/>
          <w:szCs w:val="24"/>
        </w:rPr>
        <w:t xml:space="preserve">chievements </w:t>
      </w:r>
      <w:r w:rsidR="000F665D">
        <w:rPr>
          <w:rFonts w:ascii="Times New Roman" w:eastAsia="SimSun" w:hAnsi="Times New Roman"/>
          <w:b/>
          <w:color w:val="auto"/>
          <w:sz w:val="24"/>
          <w:szCs w:val="24"/>
        </w:rPr>
        <w:t xml:space="preserve">by </w:t>
      </w:r>
      <w:r>
        <w:rPr>
          <w:rFonts w:ascii="Times New Roman" w:eastAsia="SimSun" w:hAnsi="Times New Roman"/>
          <w:b/>
          <w:color w:val="auto"/>
          <w:sz w:val="24"/>
          <w:szCs w:val="24"/>
        </w:rPr>
        <w:t>my private piano students</w:t>
      </w:r>
      <w:r w:rsidR="00093097" w:rsidRPr="001C461A">
        <w:rPr>
          <w:rFonts w:ascii="Times New Roman" w:eastAsia="SimSun" w:hAnsi="Times New Roman"/>
          <w:b/>
          <w:color w:val="auto"/>
          <w:sz w:val="24"/>
          <w:szCs w:val="24"/>
        </w:rPr>
        <w:t xml:space="preserve">: </w:t>
      </w:r>
    </w:p>
    <w:p w14:paraId="52FB6E75" w14:textId="1E5941EE" w:rsidR="002C0F3C" w:rsidRPr="002C0F3C" w:rsidRDefault="002C0F3C" w:rsidP="002C0F3C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San Antonio Music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Teacher’s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Association Achievement Auditions- Judges Choice selection</w:t>
      </w:r>
      <w:r w:rsidR="00B510D5">
        <w:rPr>
          <w:rFonts w:ascii="Times New Roman" w:eastAsia="SimSun" w:hAnsi="Times New Roman"/>
          <w:color w:val="auto"/>
          <w:sz w:val="24"/>
          <w:szCs w:val="24"/>
        </w:rPr>
        <w:t xml:space="preserve"> and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Superior plus rating (202</w:t>
      </w:r>
      <w:r>
        <w:rPr>
          <w:rFonts w:ascii="Times New Roman" w:eastAsia="SimSun" w:hAnsi="Times New Roman"/>
          <w:color w:val="auto"/>
          <w:sz w:val="24"/>
          <w:szCs w:val="24"/>
        </w:rPr>
        <w:t>2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77887262" w14:textId="2EB78F26" w:rsidR="00082214" w:rsidRDefault="00082214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Janice Kay Hodges Contemporary Piano Competition- Second place (2022)</w:t>
      </w:r>
    </w:p>
    <w:p w14:paraId="696BA5F4" w14:textId="3AF74D9F" w:rsidR="00D27001" w:rsidRPr="001C461A" w:rsidRDefault="00D27001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D84476" w:rsidRPr="001C461A">
        <w:rPr>
          <w:rFonts w:ascii="Times New Roman" w:eastAsia="SimSun" w:hAnsi="Times New Roman"/>
          <w:color w:val="auto"/>
          <w:sz w:val="24"/>
          <w:szCs w:val="24"/>
        </w:rPr>
        <w:t xml:space="preserve">an Antonio Music </w:t>
      </w:r>
      <w:proofErr w:type="spellStart"/>
      <w:r w:rsidR="00D84476" w:rsidRPr="001C461A">
        <w:rPr>
          <w:rFonts w:ascii="Times New Roman" w:eastAsia="SimSun" w:hAnsi="Times New Roman"/>
          <w:color w:val="auto"/>
          <w:sz w:val="24"/>
          <w:szCs w:val="24"/>
        </w:rPr>
        <w:t>Teacher’s</w:t>
      </w:r>
      <w:proofErr w:type="spellEnd"/>
      <w:r w:rsidR="00D84476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Association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Achievement Auditions- Judges Choice selection</w:t>
      </w:r>
      <w:r w:rsidR="00B510D5">
        <w:rPr>
          <w:rFonts w:ascii="Times New Roman" w:eastAsia="SimSun" w:hAnsi="Times New Roman"/>
          <w:color w:val="auto"/>
          <w:sz w:val="24"/>
          <w:szCs w:val="24"/>
        </w:rPr>
        <w:t xml:space="preserve"> and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Superior plus rating (2021)</w:t>
      </w:r>
    </w:p>
    <w:p w14:paraId="1406F339" w14:textId="36941162" w:rsidR="00093097" w:rsidRPr="001C461A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New York State Music Teachers Association (district 2) – Honorable mention and winner’s concert at Church-in-the-Gardens (2016) </w:t>
      </w:r>
    </w:p>
    <w:p w14:paraId="69AD97B0" w14:textId="77777777" w:rsidR="00093097" w:rsidRPr="001C461A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New York State Music Teachers Association (district 2) – </w:t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Second place and winner's concert at St. Stephan's Church (2015)</w:t>
      </w:r>
    </w:p>
    <w:p w14:paraId="43A12DCD" w14:textId="58BBD8B3" w:rsidR="00093097" w:rsidRPr="001C461A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Piano Teachers Congress of New York – Student selected for encore recital from the incentive program (Fall 2014, Spring 2015, and Fall 2015)</w:t>
      </w:r>
    </w:p>
    <w:p w14:paraId="1966FCC6" w14:textId="77777777" w:rsidR="00093097" w:rsidRPr="001C461A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Successful audition into the Manhattan School of Music precollege program, and one of youngest students admitted (2013)</w:t>
      </w:r>
    </w:p>
    <w:p w14:paraId="1EFBEF9B" w14:textId="77777777" w:rsidR="00093097" w:rsidRPr="001C461A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Second place at the Eastside Performing Arts Festival competition in Seattle (2009)</w:t>
      </w:r>
    </w:p>
    <w:p w14:paraId="1BD3FE46" w14:textId="1F7D21EC" w:rsidR="00745A87" w:rsidRDefault="00745A87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5B9F045" w14:textId="43C6D30A" w:rsidR="00D00EE2" w:rsidRPr="0078159B" w:rsidRDefault="00D00EE2" w:rsidP="00D00EE2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ADJUDICAT</w:t>
      </w:r>
      <w:r w:rsidR="002F7BA6">
        <w:rPr>
          <w:rFonts w:ascii="Times New Roman" w:eastAsia="SimSun" w:hAnsi="Times New Roman"/>
          <w:b/>
          <w:color w:val="auto"/>
          <w:sz w:val="28"/>
          <w:szCs w:val="28"/>
        </w:rPr>
        <w:t>IONS AND JUDGING</w:t>
      </w:r>
    </w:p>
    <w:p w14:paraId="4ED66207" w14:textId="158C8751" w:rsidR="004E565C" w:rsidRPr="004E565C" w:rsidRDefault="004E565C" w:rsidP="004E565C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SAMTA Achievement Auditions (</w:t>
      </w:r>
      <w:r>
        <w:rPr>
          <w:rFonts w:ascii="Times New Roman" w:eastAsia="SimSun" w:hAnsi="Times New Roman"/>
          <w:color w:val="auto"/>
          <w:sz w:val="24"/>
          <w:szCs w:val="24"/>
        </w:rPr>
        <w:t>April 2023</w:t>
      </w:r>
      <w:r w:rsidR="0001069F">
        <w:rPr>
          <w:rFonts w:ascii="Times New Roman" w:eastAsia="SimSun" w:hAnsi="Times New Roman"/>
          <w:color w:val="auto"/>
          <w:sz w:val="24"/>
          <w:szCs w:val="24"/>
        </w:rPr>
        <w:t xml:space="preserve">, </w:t>
      </w:r>
      <w:r w:rsidR="0001069F" w:rsidRPr="001C461A">
        <w:rPr>
          <w:rFonts w:ascii="Times New Roman" w:eastAsia="SimSun" w:hAnsi="Times New Roman"/>
          <w:color w:val="auto"/>
          <w:sz w:val="24"/>
          <w:szCs w:val="24"/>
        </w:rPr>
        <w:t>April 20</w:t>
      </w:r>
      <w:r w:rsidR="0001069F">
        <w:rPr>
          <w:rFonts w:ascii="Times New Roman" w:eastAsia="SimSun" w:hAnsi="Times New Roman"/>
          <w:color w:val="auto"/>
          <w:sz w:val="24"/>
          <w:szCs w:val="24"/>
        </w:rPr>
        <w:t>22, April 2019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63BB15CF" w14:textId="14369675" w:rsidR="004E565C" w:rsidRDefault="004E565C" w:rsidP="004E565C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Texas Federation of Music Clubs Piano Festival 6-1 (</w:t>
      </w:r>
      <w:r>
        <w:rPr>
          <w:rFonts w:ascii="Times New Roman" w:eastAsia="SimSun" w:hAnsi="Times New Roman"/>
          <w:color w:val="auto"/>
          <w:sz w:val="24"/>
          <w:szCs w:val="24"/>
        </w:rPr>
        <w:t>March 2023</w:t>
      </w:r>
      <w:r w:rsidR="0001069F">
        <w:rPr>
          <w:rFonts w:ascii="Times New Roman" w:eastAsia="SimSun" w:hAnsi="Times New Roman"/>
          <w:color w:val="auto"/>
          <w:sz w:val="24"/>
          <w:szCs w:val="24"/>
        </w:rPr>
        <w:t>, March 2022</w:t>
      </w:r>
      <w:r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5DE48C5A" w14:textId="0C33BC9D" w:rsidR="004E565C" w:rsidRPr="004E565C" w:rsidRDefault="004E565C" w:rsidP="004E565C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Janice Kay Hodges Contemporary Piano Competition (February 20</w:t>
      </w:r>
      <w:r w:rsidR="0001069F">
        <w:rPr>
          <w:rFonts w:ascii="Times New Roman" w:eastAsia="SimSun" w:hAnsi="Times New Roman"/>
          <w:color w:val="auto"/>
          <w:sz w:val="24"/>
          <w:szCs w:val="24"/>
        </w:rPr>
        <w:t>23</w:t>
      </w:r>
      <w:r>
        <w:rPr>
          <w:rFonts w:ascii="Times New Roman" w:eastAsia="SimSun" w:hAnsi="Times New Roman"/>
          <w:color w:val="auto"/>
          <w:sz w:val="24"/>
          <w:szCs w:val="24"/>
        </w:rPr>
        <w:t>,</w:t>
      </w:r>
      <w:r>
        <w:rPr>
          <w:rFonts w:ascii="Times New Roman" w:eastAsia="SimSu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auto"/>
          <w:sz w:val="24"/>
          <w:szCs w:val="24"/>
        </w:rPr>
        <w:t>February 20</w:t>
      </w:r>
      <w:r w:rsidR="0001069F">
        <w:rPr>
          <w:rFonts w:ascii="Times New Roman" w:eastAsia="SimSun" w:hAnsi="Times New Roman"/>
          <w:color w:val="auto"/>
          <w:sz w:val="24"/>
          <w:szCs w:val="24"/>
        </w:rPr>
        <w:t>19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0543582F" w14:textId="5E5425C5" w:rsidR="004E565C" w:rsidRPr="004E565C" w:rsidRDefault="004E565C" w:rsidP="004E565C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Texas Federation of Music Clubs Piano Festival 6-3 (</w:t>
      </w:r>
      <w:r w:rsidR="009C26FE">
        <w:rPr>
          <w:rFonts w:ascii="Times New Roman" w:eastAsia="SimSun" w:hAnsi="Times New Roman"/>
          <w:color w:val="auto"/>
          <w:sz w:val="24"/>
          <w:szCs w:val="24"/>
        </w:rPr>
        <w:t>January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 2023</w:t>
      </w:r>
      <w:r w:rsidR="0001069F">
        <w:rPr>
          <w:rFonts w:ascii="Times New Roman" w:eastAsia="SimSun" w:hAnsi="Times New Roman"/>
          <w:color w:val="auto"/>
          <w:sz w:val="24"/>
          <w:szCs w:val="24"/>
        </w:rPr>
        <w:t>, January 2020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5B676B77" w14:textId="4691D592" w:rsidR="00D936E4" w:rsidRDefault="0078689A" w:rsidP="00D00EE2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P</w:t>
      </w:r>
      <w:r w:rsidR="00D936E4">
        <w:rPr>
          <w:rFonts w:ascii="Times New Roman" w:eastAsia="SimSun" w:hAnsi="Times New Roman"/>
          <w:color w:val="auto"/>
          <w:sz w:val="24"/>
          <w:szCs w:val="24"/>
        </w:rPr>
        <w:t>layful Piano Competition (November 2022)</w:t>
      </w:r>
    </w:p>
    <w:p w14:paraId="194333A7" w14:textId="68809647" w:rsidR="00D00EE2" w:rsidRPr="001C461A" w:rsidRDefault="00E274F2" w:rsidP="00D00EE2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J</w:t>
      </w:r>
      <w:r w:rsidR="00D00EE2" w:rsidRPr="001C461A">
        <w:rPr>
          <w:rFonts w:ascii="Times New Roman" w:eastAsia="SimSun" w:hAnsi="Times New Roman"/>
          <w:color w:val="auto"/>
          <w:sz w:val="24"/>
          <w:szCs w:val="24"/>
        </w:rPr>
        <w:t>unior League of San Antonio</w:t>
      </w:r>
      <w:r w:rsidR="001A079D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D00EE2" w:rsidRPr="001C461A">
        <w:rPr>
          <w:rFonts w:ascii="Times New Roman" w:eastAsia="SimSun" w:hAnsi="Times New Roman"/>
          <w:color w:val="auto"/>
          <w:sz w:val="24"/>
          <w:szCs w:val="24"/>
        </w:rPr>
        <w:t>Funding Arts and Musical Education Award Judging (March 2022)</w:t>
      </w:r>
    </w:p>
    <w:p w14:paraId="6F5E25A8" w14:textId="46CE1D8E" w:rsidR="00D00EE2" w:rsidRPr="001C461A" w:rsidRDefault="0057512E" w:rsidP="00D00EE2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Texas Music Teachers Association Student Affiliate Performance </w:t>
      </w:r>
      <w:r w:rsidR="00D00EE2" w:rsidRPr="001C461A">
        <w:rPr>
          <w:rFonts w:ascii="Times New Roman" w:eastAsia="SimSun" w:hAnsi="Times New Roman"/>
          <w:color w:val="auto"/>
          <w:sz w:val="24"/>
          <w:szCs w:val="24"/>
        </w:rPr>
        <w:t>Contest (January 2022)</w:t>
      </w:r>
    </w:p>
    <w:p w14:paraId="09D7A13C" w14:textId="4ECEA779" w:rsidR="00D00EE2" w:rsidRPr="001C461A" w:rsidRDefault="00D00EE2" w:rsidP="00D00EE2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Texas State</w:t>
      </w:r>
      <w:r w:rsidR="005F4D5F">
        <w:rPr>
          <w:rFonts w:ascii="Times New Roman" w:eastAsia="SimSun" w:hAnsi="Times New Roman"/>
          <w:color w:val="auto"/>
          <w:sz w:val="24"/>
          <w:szCs w:val="24"/>
        </w:rPr>
        <w:t xml:space="preserve"> University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Concerto and Aria Competition (October 2021)</w:t>
      </w:r>
    </w:p>
    <w:p w14:paraId="3051305F" w14:textId="77777777" w:rsidR="00D00EE2" w:rsidRPr="001C461A" w:rsidRDefault="00D00EE2" w:rsidP="00D00EE2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MACSA Summer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eFestival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(August 2020)</w:t>
      </w:r>
    </w:p>
    <w:p w14:paraId="28A924C6" w14:textId="6CD656C4" w:rsidR="00D00EE2" w:rsidRPr="004E565C" w:rsidRDefault="00D00EE2" w:rsidP="004E565C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TMTA SA Regional Performance Contest (March 2020)</w:t>
      </w:r>
    </w:p>
    <w:p w14:paraId="5B428543" w14:textId="77777777" w:rsidR="00D00EE2" w:rsidRPr="001C461A" w:rsidRDefault="00D00EE2" w:rsidP="00D00EE2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Piano Teachers Congress Incentive Program (November 2014)</w:t>
      </w:r>
    </w:p>
    <w:p w14:paraId="4EECDF70" w14:textId="77777777" w:rsidR="00D00EE2" w:rsidRPr="001C461A" w:rsidRDefault="00D00EE2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E8B115C" w14:textId="2C0F6613" w:rsidR="00745A87" w:rsidRPr="001C461A" w:rsidRDefault="00745A87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CERTIFICATIONS</w:t>
      </w:r>
    </w:p>
    <w:p w14:paraId="1D78FB53" w14:textId="44234B65" w:rsidR="00FE1570" w:rsidRPr="001C461A" w:rsidRDefault="00745A87" w:rsidP="00FE1570">
      <w:pPr>
        <w:pStyle w:val="BodyText3"/>
        <w:keepLines/>
        <w:widowControl w:val="0"/>
        <w:numPr>
          <w:ilvl w:val="0"/>
          <w:numId w:val="4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 xml:space="preserve">Adjunct Faculty Certification Program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by Alamo Colleges:</w:t>
      </w:r>
      <w:r w:rsidR="00FE1570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BD4F17" w:rsidRPr="001C461A">
        <w:rPr>
          <w:rFonts w:ascii="Times New Roman" w:eastAsia="SimSun" w:hAnsi="Times New Roman"/>
          <w:color w:val="auto"/>
          <w:sz w:val="24"/>
          <w:szCs w:val="24"/>
        </w:rPr>
        <w:t>Required to have nomination by department chair and comes with award stipend of $1500.</w:t>
      </w:r>
      <w:r w:rsidR="00CD6B78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Program completed 5/19</w:t>
      </w:r>
      <w:r w:rsidR="00BA0A5A" w:rsidRPr="001C461A">
        <w:rPr>
          <w:rFonts w:ascii="Times New Roman" w:eastAsia="SimSun" w:hAnsi="Times New Roman"/>
          <w:color w:val="auto"/>
          <w:sz w:val="24"/>
          <w:szCs w:val="24"/>
        </w:rPr>
        <w:t>/19</w:t>
      </w:r>
      <w:r w:rsidR="00CD6B78" w:rsidRPr="001C461A">
        <w:rPr>
          <w:rFonts w:ascii="Times New Roman" w:eastAsia="SimSun" w:hAnsi="Times New Roman"/>
          <w:color w:val="auto"/>
          <w:sz w:val="24"/>
          <w:szCs w:val="24"/>
        </w:rPr>
        <w:t>.</w:t>
      </w:r>
    </w:p>
    <w:p w14:paraId="1D6EF99D" w14:textId="77777777" w:rsidR="00BD4F17" w:rsidRPr="001C461A" w:rsidRDefault="00BD4F17" w:rsidP="00BD4F1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6BF312DA" w14:textId="199C4921" w:rsidR="00745A87" w:rsidRPr="001C461A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Phase 1: 16 hours of professional development &amp; reflection paper- completed 11</w:t>
      </w:r>
      <w:r w:rsidR="00A05338" w:rsidRPr="001C461A">
        <w:rPr>
          <w:rFonts w:ascii="Times New Roman" w:eastAsia="SimSun" w:hAnsi="Times New Roman"/>
          <w:color w:val="auto"/>
          <w:sz w:val="24"/>
          <w:szCs w:val="24"/>
        </w:rPr>
        <w:t>/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18.</w:t>
      </w:r>
    </w:p>
    <w:p w14:paraId="4DF458FD" w14:textId="70A08F18" w:rsidR="00745A87" w:rsidRPr="001C461A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Phase 2: 16 hours of professional development &amp; presentation- </w:t>
      </w:r>
      <w:r w:rsidR="00204400" w:rsidRPr="001C461A">
        <w:rPr>
          <w:rFonts w:ascii="Times New Roman" w:eastAsia="SimSun" w:hAnsi="Times New Roman"/>
          <w:color w:val="auto"/>
          <w:sz w:val="24"/>
          <w:szCs w:val="24"/>
        </w:rPr>
        <w:t xml:space="preserve">completed </w:t>
      </w:r>
      <w:r w:rsidR="005F4874" w:rsidRPr="001C461A">
        <w:rPr>
          <w:rFonts w:ascii="Times New Roman" w:eastAsia="SimSun" w:hAnsi="Times New Roman"/>
          <w:color w:val="auto"/>
          <w:sz w:val="24"/>
          <w:szCs w:val="24"/>
        </w:rPr>
        <w:t>1/19</w:t>
      </w:r>
    </w:p>
    <w:p w14:paraId="65CBA05F" w14:textId="77A58580" w:rsidR="00745A87" w:rsidRPr="001C461A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Phase 3: 16 hours of professional development &amp; facilitation of a professional development session</w:t>
      </w:r>
      <w:r w:rsidR="00CD6B78" w:rsidRPr="001C461A">
        <w:rPr>
          <w:rFonts w:ascii="Times New Roman" w:eastAsia="SimSun" w:hAnsi="Times New Roman"/>
          <w:color w:val="auto"/>
          <w:sz w:val="24"/>
          <w:szCs w:val="24"/>
        </w:rPr>
        <w:t>-</w:t>
      </w:r>
      <w:r w:rsidR="00A05338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completed </w:t>
      </w:r>
      <w:r w:rsidR="00CD6B78" w:rsidRPr="001C461A">
        <w:rPr>
          <w:rFonts w:ascii="Times New Roman" w:eastAsia="SimSun" w:hAnsi="Times New Roman"/>
          <w:color w:val="auto"/>
          <w:sz w:val="24"/>
          <w:szCs w:val="24"/>
        </w:rPr>
        <w:t>5/19</w:t>
      </w:r>
    </w:p>
    <w:p w14:paraId="52E50AE9" w14:textId="1781BDFE" w:rsidR="00B866A6" w:rsidRPr="001C461A" w:rsidRDefault="00226FBE" w:rsidP="00226FBE">
      <w:pPr>
        <w:pStyle w:val="BodyText3"/>
        <w:keepLines/>
        <w:widowControl w:val="0"/>
        <w:tabs>
          <w:tab w:val="left" w:pos="7770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37E05EB1" w14:textId="77777777" w:rsidR="00B866A6" w:rsidRPr="001C461A" w:rsidRDefault="00B866A6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ASSOCIATIONS</w:t>
      </w:r>
    </w:p>
    <w:p w14:paraId="359D822B" w14:textId="77777777" w:rsidR="00361014" w:rsidRPr="001C461A" w:rsidRDefault="00361014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</w:p>
    <w:p w14:paraId="30CCA2D8" w14:textId="5544CD46" w:rsidR="00FC55F5" w:rsidRPr="001C461A" w:rsidRDefault="005F410A" w:rsidP="001D5A51">
      <w:pPr>
        <w:pStyle w:val="BodyText3"/>
        <w:keepLines/>
        <w:widowControl w:val="0"/>
        <w:numPr>
          <w:ilvl w:val="0"/>
          <w:numId w:val="42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San Antonio Music Teachers Association, Texas M</w:t>
      </w:r>
      <w:r w:rsidR="00514D7B" w:rsidRPr="001C461A">
        <w:rPr>
          <w:rFonts w:ascii="Times New Roman" w:eastAsia="SimSun" w:hAnsi="Times New Roman"/>
          <w:color w:val="auto"/>
          <w:sz w:val="24"/>
          <w:szCs w:val="24"/>
        </w:rPr>
        <w:t xml:space="preserve">usic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T</w:t>
      </w:r>
      <w:r w:rsidR="00514D7B" w:rsidRPr="001C461A">
        <w:rPr>
          <w:rFonts w:ascii="Times New Roman" w:eastAsia="SimSun" w:hAnsi="Times New Roman"/>
          <w:color w:val="auto"/>
          <w:sz w:val="24"/>
          <w:szCs w:val="24"/>
        </w:rPr>
        <w:t xml:space="preserve">eachers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A</w:t>
      </w:r>
      <w:r w:rsidR="00514D7B" w:rsidRPr="001C461A">
        <w:rPr>
          <w:rFonts w:ascii="Times New Roman" w:eastAsia="SimSun" w:hAnsi="Times New Roman"/>
          <w:color w:val="auto"/>
          <w:sz w:val="24"/>
          <w:szCs w:val="24"/>
        </w:rPr>
        <w:t>ssociation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, </w:t>
      </w:r>
      <w:r w:rsidR="00B866A6" w:rsidRPr="001C461A">
        <w:rPr>
          <w:rFonts w:ascii="Times New Roman" w:eastAsia="SimSun" w:hAnsi="Times New Roman"/>
          <w:color w:val="auto"/>
          <w:sz w:val="24"/>
          <w:szCs w:val="24"/>
        </w:rPr>
        <w:t>Music Teachers National Association</w:t>
      </w:r>
    </w:p>
    <w:p w14:paraId="037ABD34" w14:textId="11882C21" w:rsidR="00FC55F5" w:rsidRPr="001C461A" w:rsidRDefault="00773CC4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softHyphen/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softHyphen/>
      </w:r>
    </w:p>
    <w:p w14:paraId="331AF97C" w14:textId="77777777" w:rsidR="00C83592" w:rsidRPr="001C461A" w:rsidRDefault="00C83592" w:rsidP="00C83592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LANGUAGES</w:t>
      </w:r>
    </w:p>
    <w:p w14:paraId="2CE1DA72" w14:textId="77777777" w:rsidR="00C83592" w:rsidRPr="001C461A" w:rsidRDefault="00C83592" w:rsidP="00C83592">
      <w:pPr>
        <w:pStyle w:val="BodyText3"/>
        <w:keepLines/>
        <w:widowControl w:val="0"/>
        <w:numPr>
          <w:ilvl w:val="0"/>
          <w:numId w:val="8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English (native)</w:t>
      </w:r>
    </w:p>
    <w:p w14:paraId="6F861D6E" w14:textId="77777777" w:rsidR="00C83592" w:rsidRPr="001C461A" w:rsidRDefault="00C83592" w:rsidP="00C83592">
      <w:pPr>
        <w:pStyle w:val="BodyText3"/>
        <w:keepLines/>
        <w:widowControl w:val="0"/>
        <w:numPr>
          <w:ilvl w:val="0"/>
          <w:numId w:val="8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Mandarin Chinese (fluent)</w:t>
      </w:r>
    </w:p>
    <w:p w14:paraId="3011BA0B" w14:textId="4CA62CD2" w:rsidR="00C83592" w:rsidRPr="001C461A" w:rsidRDefault="00C83592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E135180" w14:textId="7605C6FE" w:rsidR="009A170C" w:rsidRPr="001C461A" w:rsidRDefault="009A170C" w:rsidP="009A170C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OTHER SKILLS</w:t>
      </w:r>
    </w:p>
    <w:p w14:paraId="600EA4D9" w14:textId="58D18992" w:rsidR="009A170C" w:rsidRPr="001C461A" w:rsidRDefault="009A170C" w:rsidP="009A170C">
      <w:pPr>
        <w:pStyle w:val="BodyText3"/>
        <w:keepLines/>
        <w:widowControl w:val="0"/>
        <w:numPr>
          <w:ilvl w:val="0"/>
          <w:numId w:val="48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Blackboard, Canvas, Banner</w:t>
      </w:r>
      <w:r w:rsidR="00D36D8F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web</w:t>
      </w:r>
    </w:p>
    <w:p w14:paraId="1E125A1E" w14:textId="53CBD5B8" w:rsidR="009A170C" w:rsidRPr="005361E4" w:rsidRDefault="009A170C" w:rsidP="00FC55F5">
      <w:pPr>
        <w:pStyle w:val="BodyText3"/>
        <w:keepLines/>
        <w:widowControl w:val="0"/>
        <w:numPr>
          <w:ilvl w:val="0"/>
          <w:numId w:val="48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Yamaha and Casio Keyboard Labs</w:t>
      </w:r>
    </w:p>
    <w:p w14:paraId="59F80B8E" w14:textId="77777777" w:rsidR="005361E4" w:rsidRPr="005361E4" w:rsidRDefault="005361E4" w:rsidP="005361E4"/>
    <w:p w14:paraId="01E99485" w14:textId="77777777" w:rsidR="005361E4" w:rsidRPr="005361E4" w:rsidRDefault="005361E4" w:rsidP="005361E4"/>
    <w:p w14:paraId="2EF37322" w14:textId="77777777" w:rsidR="005361E4" w:rsidRPr="005361E4" w:rsidRDefault="005361E4" w:rsidP="005361E4"/>
    <w:p w14:paraId="001E63A6" w14:textId="77777777" w:rsidR="005361E4" w:rsidRPr="005361E4" w:rsidRDefault="005361E4" w:rsidP="005361E4"/>
    <w:p w14:paraId="71399972" w14:textId="77777777" w:rsidR="005361E4" w:rsidRDefault="005361E4" w:rsidP="005361E4">
      <w:pPr>
        <w:rPr>
          <w:rFonts w:eastAsia="SimSun"/>
          <w:kern w:val="28"/>
          <w:lang w:val="en"/>
        </w:rPr>
      </w:pPr>
    </w:p>
    <w:p w14:paraId="7D86D65A" w14:textId="38DA32BB" w:rsidR="005361E4" w:rsidRPr="005361E4" w:rsidRDefault="005361E4" w:rsidP="005361E4">
      <w:pPr>
        <w:tabs>
          <w:tab w:val="left" w:pos="8390"/>
        </w:tabs>
      </w:pPr>
      <w:r>
        <w:tab/>
      </w:r>
    </w:p>
    <w:sectPr w:rsidR="005361E4" w:rsidRPr="005361E4" w:rsidSect="00C93F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FE9"/>
    <w:multiLevelType w:val="hybridMultilevel"/>
    <w:tmpl w:val="C8062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52139"/>
    <w:multiLevelType w:val="hybridMultilevel"/>
    <w:tmpl w:val="AB4AE802"/>
    <w:lvl w:ilvl="0" w:tplc="4912B06E">
      <w:start w:val="1"/>
      <w:numFmt w:val="bullet"/>
      <w:pStyle w:val="Bu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28D1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FB5EC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16BD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8461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747C1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FA3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4E38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BCD00F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F69E3"/>
    <w:multiLevelType w:val="hybridMultilevel"/>
    <w:tmpl w:val="447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04A"/>
    <w:multiLevelType w:val="hybridMultilevel"/>
    <w:tmpl w:val="2788EE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1B3BD0"/>
    <w:multiLevelType w:val="hybridMultilevel"/>
    <w:tmpl w:val="A4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F44"/>
    <w:multiLevelType w:val="hybridMultilevel"/>
    <w:tmpl w:val="50424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C63DC"/>
    <w:multiLevelType w:val="hybridMultilevel"/>
    <w:tmpl w:val="75E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223"/>
    <w:multiLevelType w:val="hybridMultilevel"/>
    <w:tmpl w:val="E52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3853"/>
    <w:multiLevelType w:val="hybridMultilevel"/>
    <w:tmpl w:val="0A4E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D0D"/>
    <w:multiLevelType w:val="hybridMultilevel"/>
    <w:tmpl w:val="5DF6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860DD"/>
    <w:multiLevelType w:val="hybridMultilevel"/>
    <w:tmpl w:val="B8DE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342D6"/>
    <w:multiLevelType w:val="hybridMultilevel"/>
    <w:tmpl w:val="89BA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EBF"/>
    <w:multiLevelType w:val="hybridMultilevel"/>
    <w:tmpl w:val="CEE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5B97"/>
    <w:multiLevelType w:val="hybridMultilevel"/>
    <w:tmpl w:val="DB42EB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044E17"/>
    <w:multiLevelType w:val="hybridMultilevel"/>
    <w:tmpl w:val="F66E69D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3555476F"/>
    <w:multiLevelType w:val="hybridMultilevel"/>
    <w:tmpl w:val="464642DE"/>
    <w:lvl w:ilvl="0" w:tplc="F4669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76C7C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F4983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A2C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A640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C3DC7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4ED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4A06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72D02F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5D33D3"/>
    <w:multiLevelType w:val="hybridMultilevel"/>
    <w:tmpl w:val="EAB6D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A6FF2"/>
    <w:multiLevelType w:val="hybridMultilevel"/>
    <w:tmpl w:val="B16C0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C226AB"/>
    <w:multiLevelType w:val="multilevel"/>
    <w:tmpl w:val="3ED4D334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D6216CD"/>
    <w:multiLevelType w:val="hybridMultilevel"/>
    <w:tmpl w:val="059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71E6"/>
    <w:multiLevelType w:val="hybridMultilevel"/>
    <w:tmpl w:val="9C4EC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C848A3"/>
    <w:multiLevelType w:val="hybridMultilevel"/>
    <w:tmpl w:val="A954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95DA2"/>
    <w:multiLevelType w:val="hybridMultilevel"/>
    <w:tmpl w:val="7F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F56BB"/>
    <w:multiLevelType w:val="hybridMultilevel"/>
    <w:tmpl w:val="3396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F82FC1"/>
    <w:multiLevelType w:val="hybridMultilevel"/>
    <w:tmpl w:val="7690E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907BB"/>
    <w:multiLevelType w:val="hybridMultilevel"/>
    <w:tmpl w:val="651A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D31D0A"/>
    <w:multiLevelType w:val="hybridMultilevel"/>
    <w:tmpl w:val="6B1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D7731"/>
    <w:multiLevelType w:val="hybridMultilevel"/>
    <w:tmpl w:val="EC728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EB34A0F"/>
    <w:multiLevelType w:val="hybridMultilevel"/>
    <w:tmpl w:val="CB14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611513"/>
    <w:multiLevelType w:val="hybridMultilevel"/>
    <w:tmpl w:val="4E8008D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622B6288"/>
    <w:multiLevelType w:val="multilevel"/>
    <w:tmpl w:val="CDB8BD3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6248419C"/>
    <w:multiLevelType w:val="hybridMultilevel"/>
    <w:tmpl w:val="5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342CC"/>
    <w:multiLevelType w:val="hybridMultilevel"/>
    <w:tmpl w:val="6B1EE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720014"/>
    <w:multiLevelType w:val="hybridMultilevel"/>
    <w:tmpl w:val="4E50BBC8"/>
    <w:lvl w:ilvl="0" w:tplc="0B24C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189D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978E9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F48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B015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E730A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608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EEE5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209ED6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6174C8"/>
    <w:multiLevelType w:val="hybridMultilevel"/>
    <w:tmpl w:val="CD54A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AD42DA"/>
    <w:multiLevelType w:val="hybridMultilevel"/>
    <w:tmpl w:val="307ED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17255"/>
    <w:multiLevelType w:val="hybridMultilevel"/>
    <w:tmpl w:val="0D6E8A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E9471E2"/>
    <w:multiLevelType w:val="hybridMultilevel"/>
    <w:tmpl w:val="5420B0BC"/>
    <w:lvl w:ilvl="0" w:tplc="43348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E8D0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MingLiU" w:hint="default"/>
      </w:rPr>
    </w:lvl>
    <w:lvl w:ilvl="2" w:tplc="7D00F3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DA8E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ACC9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MingLiU" w:hint="default"/>
      </w:rPr>
    </w:lvl>
    <w:lvl w:ilvl="5" w:tplc="346456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00B4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98D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MingLiU" w:hint="default"/>
      </w:rPr>
    </w:lvl>
    <w:lvl w:ilvl="8" w:tplc="F062A7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60603"/>
    <w:multiLevelType w:val="hybridMultilevel"/>
    <w:tmpl w:val="C6D6876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9" w15:restartNumberingAfterBreak="0">
    <w:nsid w:val="72F60A20"/>
    <w:multiLevelType w:val="hybridMultilevel"/>
    <w:tmpl w:val="D6D66196"/>
    <w:lvl w:ilvl="0" w:tplc="1C9E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781B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EC70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F86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6A12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516AB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7CE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CA9E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AA7011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3048B"/>
    <w:multiLevelType w:val="hybridMultilevel"/>
    <w:tmpl w:val="D1F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61DE2"/>
    <w:multiLevelType w:val="hybridMultilevel"/>
    <w:tmpl w:val="552E5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C51C71"/>
    <w:multiLevelType w:val="hybridMultilevel"/>
    <w:tmpl w:val="AEFA5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4E0D56"/>
    <w:multiLevelType w:val="hybridMultilevel"/>
    <w:tmpl w:val="7F405BB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560358426">
    <w:abstractNumId w:val="1"/>
  </w:num>
  <w:num w:numId="2" w16cid:durableId="373314513">
    <w:abstractNumId w:val="39"/>
  </w:num>
  <w:num w:numId="3" w16cid:durableId="750662473">
    <w:abstractNumId w:val="37"/>
  </w:num>
  <w:num w:numId="4" w16cid:durableId="1169055567">
    <w:abstractNumId w:val="33"/>
  </w:num>
  <w:num w:numId="5" w16cid:durableId="446316633">
    <w:abstractNumId w:val="15"/>
  </w:num>
  <w:num w:numId="6" w16cid:durableId="449982904">
    <w:abstractNumId w:val="12"/>
  </w:num>
  <w:num w:numId="7" w16cid:durableId="442460939">
    <w:abstractNumId w:val="22"/>
  </w:num>
  <w:num w:numId="8" w16cid:durableId="385227034">
    <w:abstractNumId w:val="25"/>
  </w:num>
  <w:num w:numId="9" w16cid:durableId="1504709560">
    <w:abstractNumId w:val="10"/>
  </w:num>
  <w:num w:numId="10" w16cid:durableId="1731535906">
    <w:abstractNumId w:val="24"/>
  </w:num>
  <w:num w:numId="11" w16cid:durableId="1830487503">
    <w:abstractNumId w:val="6"/>
  </w:num>
  <w:num w:numId="12" w16cid:durableId="119347711">
    <w:abstractNumId w:val="30"/>
  </w:num>
  <w:num w:numId="13" w16cid:durableId="607591132">
    <w:abstractNumId w:val="18"/>
  </w:num>
  <w:num w:numId="14" w16cid:durableId="893196934">
    <w:abstractNumId w:val="29"/>
  </w:num>
  <w:num w:numId="15" w16cid:durableId="1461916954">
    <w:abstractNumId w:val="4"/>
  </w:num>
  <w:num w:numId="16" w16cid:durableId="637878473">
    <w:abstractNumId w:val="5"/>
  </w:num>
  <w:num w:numId="17" w16cid:durableId="1382368364">
    <w:abstractNumId w:val="14"/>
  </w:num>
  <w:num w:numId="18" w16cid:durableId="1642735229">
    <w:abstractNumId w:val="40"/>
  </w:num>
  <w:num w:numId="19" w16cid:durableId="1450321592">
    <w:abstractNumId w:val="42"/>
  </w:num>
  <w:num w:numId="20" w16cid:durableId="216820885">
    <w:abstractNumId w:val="28"/>
  </w:num>
  <w:num w:numId="21" w16cid:durableId="1793787435">
    <w:abstractNumId w:val="43"/>
  </w:num>
  <w:num w:numId="22" w16cid:durableId="1338188409">
    <w:abstractNumId w:val="3"/>
  </w:num>
  <w:num w:numId="23" w16cid:durableId="1095053625">
    <w:abstractNumId w:val="13"/>
  </w:num>
  <w:num w:numId="24" w16cid:durableId="1553492806">
    <w:abstractNumId w:val="17"/>
  </w:num>
  <w:num w:numId="25" w16cid:durableId="1401826178">
    <w:abstractNumId w:val="23"/>
  </w:num>
  <w:num w:numId="26" w16cid:durableId="859122524">
    <w:abstractNumId w:val="38"/>
  </w:num>
  <w:num w:numId="27" w16cid:durableId="723065326">
    <w:abstractNumId w:val="7"/>
  </w:num>
  <w:num w:numId="28" w16cid:durableId="646326578">
    <w:abstractNumId w:val="20"/>
  </w:num>
  <w:num w:numId="29" w16cid:durableId="1991012873">
    <w:abstractNumId w:val="2"/>
  </w:num>
  <w:num w:numId="30" w16cid:durableId="1047415054">
    <w:abstractNumId w:val="36"/>
  </w:num>
  <w:num w:numId="31" w16cid:durableId="454182163">
    <w:abstractNumId w:val="27"/>
  </w:num>
  <w:num w:numId="32" w16cid:durableId="2051610765">
    <w:abstractNumId w:val="31"/>
  </w:num>
  <w:num w:numId="33" w16cid:durableId="1340817260">
    <w:abstractNumId w:val="35"/>
  </w:num>
  <w:num w:numId="34" w16cid:durableId="881399923">
    <w:abstractNumId w:val="11"/>
  </w:num>
  <w:num w:numId="35" w16cid:durableId="937181558">
    <w:abstractNumId w:val="8"/>
  </w:num>
  <w:num w:numId="36" w16cid:durableId="1696423484">
    <w:abstractNumId w:val="0"/>
  </w:num>
  <w:num w:numId="37" w16cid:durableId="939264001">
    <w:abstractNumId w:val="19"/>
  </w:num>
  <w:num w:numId="38" w16cid:durableId="483744756">
    <w:abstractNumId w:val="41"/>
  </w:num>
  <w:num w:numId="39" w16cid:durableId="352077859">
    <w:abstractNumId w:val="21"/>
  </w:num>
  <w:num w:numId="40" w16cid:durableId="1691489650">
    <w:abstractNumId w:val="16"/>
  </w:num>
  <w:num w:numId="41" w16cid:durableId="228269076">
    <w:abstractNumId w:val="34"/>
  </w:num>
  <w:num w:numId="42" w16cid:durableId="2106074098">
    <w:abstractNumId w:val="32"/>
  </w:num>
  <w:num w:numId="43" w16cid:durableId="905841611">
    <w:abstractNumId w:val="23"/>
  </w:num>
  <w:num w:numId="44" w16cid:durableId="127481396">
    <w:abstractNumId w:val="14"/>
  </w:num>
  <w:num w:numId="45" w16cid:durableId="316610815">
    <w:abstractNumId w:val="28"/>
  </w:num>
  <w:num w:numId="46" w16cid:durableId="687025608">
    <w:abstractNumId w:val="22"/>
  </w:num>
  <w:num w:numId="47" w16cid:durableId="727728252">
    <w:abstractNumId w:val="26"/>
  </w:num>
  <w:num w:numId="48" w16cid:durableId="1989940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6"/>
    <w:rsid w:val="000075E1"/>
    <w:rsid w:val="00007ECA"/>
    <w:rsid w:val="0001069F"/>
    <w:rsid w:val="00016842"/>
    <w:rsid w:val="00023EEE"/>
    <w:rsid w:val="00026EFF"/>
    <w:rsid w:val="00031947"/>
    <w:rsid w:val="00033BCB"/>
    <w:rsid w:val="00033BFD"/>
    <w:rsid w:val="000423F9"/>
    <w:rsid w:val="00045189"/>
    <w:rsid w:val="00046609"/>
    <w:rsid w:val="00047821"/>
    <w:rsid w:val="00050E2B"/>
    <w:rsid w:val="0005590A"/>
    <w:rsid w:val="00064F4E"/>
    <w:rsid w:val="00066257"/>
    <w:rsid w:val="00071374"/>
    <w:rsid w:val="000734D8"/>
    <w:rsid w:val="00082214"/>
    <w:rsid w:val="0008335A"/>
    <w:rsid w:val="00084EB8"/>
    <w:rsid w:val="000867C3"/>
    <w:rsid w:val="00087879"/>
    <w:rsid w:val="00093097"/>
    <w:rsid w:val="00093996"/>
    <w:rsid w:val="00095142"/>
    <w:rsid w:val="000A2F1F"/>
    <w:rsid w:val="000A3051"/>
    <w:rsid w:val="000B184A"/>
    <w:rsid w:val="000B251E"/>
    <w:rsid w:val="000C3942"/>
    <w:rsid w:val="000C401E"/>
    <w:rsid w:val="000C57DA"/>
    <w:rsid w:val="000C5E95"/>
    <w:rsid w:val="000C5F10"/>
    <w:rsid w:val="000D4971"/>
    <w:rsid w:val="000D78BD"/>
    <w:rsid w:val="000E1278"/>
    <w:rsid w:val="000E1F34"/>
    <w:rsid w:val="000E47BD"/>
    <w:rsid w:val="000E5996"/>
    <w:rsid w:val="000F3DD7"/>
    <w:rsid w:val="000F6490"/>
    <w:rsid w:val="000F665D"/>
    <w:rsid w:val="000F66F3"/>
    <w:rsid w:val="00102EAD"/>
    <w:rsid w:val="001031E4"/>
    <w:rsid w:val="001049F1"/>
    <w:rsid w:val="00104A85"/>
    <w:rsid w:val="001079CB"/>
    <w:rsid w:val="00112C3F"/>
    <w:rsid w:val="001179D2"/>
    <w:rsid w:val="00117F8A"/>
    <w:rsid w:val="00124196"/>
    <w:rsid w:val="00127EA0"/>
    <w:rsid w:val="00130369"/>
    <w:rsid w:val="00131772"/>
    <w:rsid w:val="00133861"/>
    <w:rsid w:val="0013585F"/>
    <w:rsid w:val="00136DF0"/>
    <w:rsid w:val="001402EB"/>
    <w:rsid w:val="001425F6"/>
    <w:rsid w:val="00155F11"/>
    <w:rsid w:val="00164275"/>
    <w:rsid w:val="00170316"/>
    <w:rsid w:val="0017169D"/>
    <w:rsid w:val="00171F2B"/>
    <w:rsid w:val="0017279A"/>
    <w:rsid w:val="00173345"/>
    <w:rsid w:val="00176138"/>
    <w:rsid w:val="00177B5A"/>
    <w:rsid w:val="00182628"/>
    <w:rsid w:val="001835F1"/>
    <w:rsid w:val="00184A52"/>
    <w:rsid w:val="00190016"/>
    <w:rsid w:val="0019141E"/>
    <w:rsid w:val="00191D23"/>
    <w:rsid w:val="00192649"/>
    <w:rsid w:val="001927BE"/>
    <w:rsid w:val="00195DA0"/>
    <w:rsid w:val="001A079D"/>
    <w:rsid w:val="001A2B4F"/>
    <w:rsid w:val="001A636F"/>
    <w:rsid w:val="001A72D9"/>
    <w:rsid w:val="001A75CC"/>
    <w:rsid w:val="001A7CE1"/>
    <w:rsid w:val="001A7E2A"/>
    <w:rsid w:val="001B0E8A"/>
    <w:rsid w:val="001B1172"/>
    <w:rsid w:val="001B3A56"/>
    <w:rsid w:val="001C2F66"/>
    <w:rsid w:val="001C4492"/>
    <w:rsid w:val="001C461A"/>
    <w:rsid w:val="001C4655"/>
    <w:rsid w:val="001C5F29"/>
    <w:rsid w:val="001C6C02"/>
    <w:rsid w:val="001C7B6F"/>
    <w:rsid w:val="001D0478"/>
    <w:rsid w:val="001D121E"/>
    <w:rsid w:val="001D16AF"/>
    <w:rsid w:val="001D1F8A"/>
    <w:rsid w:val="001D22D0"/>
    <w:rsid w:val="001D53B0"/>
    <w:rsid w:val="001D5A51"/>
    <w:rsid w:val="001D7620"/>
    <w:rsid w:val="001E11EA"/>
    <w:rsid w:val="001E7661"/>
    <w:rsid w:val="001F1E0D"/>
    <w:rsid w:val="001F424B"/>
    <w:rsid w:val="001F5EC8"/>
    <w:rsid w:val="001F76DF"/>
    <w:rsid w:val="0020207D"/>
    <w:rsid w:val="0020222B"/>
    <w:rsid w:val="00203E91"/>
    <w:rsid w:val="002042FF"/>
    <w:rsid w:val="00204400"/>
    <w:rsid w:val="00210A04"/>
    <w:rsid w:val="002138A0"/>
    <w:rsid w:val="00213A68"/>
    <w:rsid w:val="00217D68"/>
    <w:rsid w:val="002244D6"/>
    <w:rsid w:val="00226FBE"/>
    <w:rsid w:val="002356FB"/>
    <w:rsid w:val="00241AC5"/>
    <w:rsid w:val="00241D9E"/>
    <w:rsid w:val="00244DE9"/>
    <w:rsid w:val="00250BD8"/>
    <w:rsid w:val="00252831"/>
    <w:rsid w:val="00253E5A"/>
    <w:rsid w:val="00254C09"/>
    <w:rsid w:val="00254D44"/>
    <w:rsid w:val="00255B33"/>
    <w:rsid w:val="00256025"/>
    <w:rsid w:val="002560F5"/>
    <w:rsid w:val="0025770F"/>
    <w:rsid w:val="00261CF9"/>
    <w:rsid w:val="002624BF"/>
    <w:rsid w:val="00262823"/>
    <w:rsid w:val="00271134"/>
    <w:rsid w:val="00284F32"/>
    <w:rsid w:val="00287308"/>
    <w:rsid w:val="00292F02"/>
    <w:rsid w:val="00293801"/>
    <w:rsid w:val="002942A0"/>
    <w:rsid w:val="00294630"/>
    <w:rsid w:val="002B138D"/>
    <w:rsid w:val="002B5B6D"/>
    <w:rsid w:val="002B5C11"/>
    <w:rsid w:val="002C06CE"/>
    <w:rsid w:val="002C0F3C"/>
    <w:rsid w:val="002C1549"/>
    <w:rsid w:val="002C3D06"/>
    <w:rsid w:val="002C4888"/>
    <w:rsid w:val="002C6DB2"/>
    <w:rsid w:val="002D2361"/>
    <w:rsid w:val="002D367D"/>
    <w:rsid w:val="002D72BD"/>
    <w:rsid w:val="002D7DEF"/>
    <w:rsid w:val="002E16EE"/>
    <w:rsid w:val="002E1909"/>
    <w:rsid w:val="002E2815"/>
    <w:rsid w:val="002E683B"/>
    <w:rsid w:val="002E7F88"/>
    <w:rsid w:val="002F6FBD"/>
    <w:rsid w:val="002F7BA6"/>
    <w:rsid w:val="00303CF8"/>
    <w:rsid w:val="0030520E"/>
    <w:rsid w:val="0030578F"/>
    <w:rsid w:val="00310AB9"/>
    <w:rsid w:val="00313A74"/>
    <w:rsid w:val="00320A1B"/>
    <w:rsid w:val="00320CF0"/>
    <w:rsid w:val="003242D6"/>
    <w:rsid w:val="00326B18"/>
    <w:rsid w:val="00326D63"/>
    <w:rsid w:val="00327A1D"/>
    <w:rsid w:val="003313C6"/>
    <w:rsid w:val="00332836"/>
    <w:rsid w:val="00332BBF"/>
    <w:rsid w:val="003331B5"/>
    <w:rsid w:val="00333F6E"/>
    <w:rsid w:val="00340D91"/>
    <w:rsid w:val="003421A9"/>
    <w:rsid w:val="00343B21"/>
    <w:rsid w:val="00343D57"/>
    <w:rsid w:val="003512C6"/>
    <w:rsid w:val="00351444"/>
    <w:rsid w:val="0035251F"/>
    <w:rsid w:val="0035479C"/>
    <w:rsid w:val="00355ED8"/>
    <w:rsid w:val="00357675"/>
    <w:rsid w:val="0036023F"/>
    <w:rsid w:val="00360D14"/>
    <w:rsid w:val="00361014"/>
    <w:rsid w:val="00361278"/>
    <w:rsid w:val="003700DE"/>
    <w:rsid w:val="003722DD"/>
    <w:rsid w:val="00372761"/>
    <w:rsid w:val="00375329"/>
    <w:rsid w:val="00387C3E"/>
    <w:rsid w:val="00391FE0"/>
    <w:rsid w:val="00392256"/>
    <w:rsid w:val="00394D88"/>
    <w:rsid w:val="00395801"/>
    <w:rsid w:val="003A2EEF"/>
    <w:rsid w:val="003A4526"/>
    <w:rsid w:val="003B163B"/>
    <w:rsid w:val="003B3B68"/>
    <w:rsid w:val="003C2C15"/>
    <w:rsid w:val="003C4246"/>
    <w:rsid w:val="003C50A1"/>
    <w:rsid w:val="003C5745"/>
    <w:rsid w:val="003D157C"/>
    <w:rsid w:val="003D6A60"/>
    <w:rsid w:val="003E3721"/>
    <w:rsid w:val="003E388D"/>
    <w:rsid w:val="003E5DC0"/>
    <w:rsid w:val="003E690C"/>
    <w:rsid w:val="003F53B9"/>
    <w:rsid w:val="003F6327"/>
    <w:rsid w:val="0040181C"/>
    <w:rsid w:val="00403556"/>
    <w:rsid w:val="00403B3B"/>
    <w:rsid w:val="00405E73"/>
    <w:rsid w:val="00406633"/>
    <w:rsid w:val="0041126D"/>
    <w:rsid w:val="00413DE4"/>
    <w:rsid w:val="00414DA5"/>
    <w:rsid w:val="004150F1"/>
    <w:rsid w:val="00415386"/>
    <w:rsid w:val="004156F1"/>
    <w:rsid w:val="00415D33"/>
    <w:rsid w:val="00417626"/>
    <w:rsid w:val="004207EA"/>
    <w:rsid w:val="00420F07"/>
    <w:rsid w:val="00421984"/>
    <w:rsid w:val="00421A23"/>
    <w:rsid w:val="004229F2"/>
    <w:rsid w:val="00431A07"/>
    <w:rsid w:val="004326C2"/>
    <w:rsid w:val="004346F4"/>
    <w:rsid w:val="004353D9"/>
    <w:rsid w:val="004410E0"/>
    <w:rsid w:val="00441B9A"/>
    <w:rsid w:val="0044519B"/>
    <w:rsid w:val="004466D3"/>
    <w:rsid w:val="00451542"/>
    <w:rsid w:val="004667DE"/>
    <w:rsid w:val="00471DB2"/>
    <w:rsid w:val="004727FE"/>
    <w:rsid w:val="004728BA"/>
    <w:rsid w:val="00472A7D"/>
    <w:rsid w:val="00474995"/>
    <w:rsid w:val="0048371B"/>
    <w:rsid w:val="004862FB"/>
    <w:rsid w:val="004900FD"/>
    <w:rsid w:val="00492155"/>
    <w:rsid w:val="00493791"/>
    <w:rsid w:val="00495375"/>
    <w:rsid w:val="004A1254"/>
    <w:rsid w:val="004A2DE7"/>
    <w:rsid w:val="004A3A06"/>
    <w:rsid w:val="004A45B9"/>
    <w:rsid w:val="004A4C87"/>
    <w:rsid w:val="004B0C01"/>
    <w:rsid w:val="004B64EA"/>
    <w:rsid w:val="004C0808"/>
    <w:rsid w:val="004C3BFC"/>
    <w:rsid w:val="004C3D90"/>
    <w:rsid w:val="004D0472"/>
    <w:rsid w:val="004D676C"/>
    <w:rsid w:val="004E12AB"/>
    <w:rsid w:val="004E12FC"/>
    <w:rsid w:val="004E565C"/>
    <w:rsid w:val="004E5C68"/>
    <w:rsid w:val="004E601E"/>
    <w:rsid w:val="004F4B64"/>
    <w:rsid w:val="004F7BD7"/>
    <w:rsid w:val="004F7CBF"/>
    <w:rsid w:val="00502EEC"/>
    <w:rsid w:val="00504F49"/>
    <w:rsid w:val="0051189A"/>
    <w:rsid w:val="00512288"/>
    <w:rsid w:val="0051276C"/>
    <w:rsid w:val="00514BD1"/>
    <w:rsid w:val="00514D7B"/>
    <w:rsid w:val="00516280"/>
    <w:rsid w:val="00520378"/>
    <w:rsid w:val="00522177"/>
    <w:rsid w:val="005227EB"/>
    <w:rsid w:val="005274F5"/>
    <w:rsid w:val="00527E7D"/>
    <w:rsid w:val="005327F1"/>
    <w:rsid w:val="00534B56"/>
    <w:rsid w:val="005361E4"/>
    <w:rsid w:val="00541ED7"/>
    <w:rsid w:val="0054282E"/>
    <w:rsid w:val="00542D33"/>
    <w:rsid w:val="00542E3C"/>
    <w:rsid w:val="00543AD3"/>
    <w:rsid w:val="00544182"/>
    <w:rsid w:val="00544277"/>
    <w:rsid w:val="00545F93"/>
    <w:rsid w:val="00546028"/>
    <w:rsid w:val="005468B8"/>
    <w:rsid w:val="00546DCD"/>
    <w:rsid w:val="00550C38"/>
    <w:rsid w:val="0055148C"/>
    <w:rsid w:val="00552740"/>
    <w:rsid w:val="00554C91"/>
    <w:rsid w:val="00555638"/>
    <w:rsid w:val="00555A1B"/>
    <w:rsid w:val="00561684"/>
    <w:rsid w:val="00561757"/>
    <w:rsid w:val="00563356"/>
    <w:rsid w:val="005652DA"/>
    <w:rsid w:val="00574B10"/>
    <w:rsid w:val="0057512E"/>
    <w:rsid w:val="00575E4D"/>
    <w:rsid w:val="005774A1"/>
    <w:rsid w:val="00583C45"/>
    <w:rsid w:val="00583DD3"/>
    <w:rsid w:val="0058690E"/>
    <w:rsid w:val="00587197"/>
    <w:rsid w:val="0058744E"/>
    <w:rsid w:val="00591135"/>
    <w:rsid w:val="005915AC"/>
    <w:rsid w:val="00591610"/>
    <w:rsid w:val="00593A3C"/>
    <w:rsid w:val="005965FD"/>
    <w:rsid w:val="005A3AD7"/>
    <w:rsid w:val="005B17DF"/>
    <w:rsid w:val="005B467C"/>
    <w:rsid w:val="005B770D"/>
    <w:rsid w:val="005C35B3"/>
    <w:rsid w:val="005C73D6"/>
    <w:rsid w:val="005D0E56"/>
    <w:rsid w:val="005D6467"/>
    <w:rsid w:val="005D6790"/>
    <w:rsid w:val="005D6932"/>
    <w:rsid w:val="005D6D05"/>
    <w:rsid w:val="005D7647"/>
    <w:rsid w:val="005F3A24"/>
    <w:rsid w:val="005F410A"/>
    <w:rsid w:val="005F4874"/>
    <w:rsid w:val="005F4D5F"/>
    <w:rsid w:val="0060014F"/>
    <w:rsid w:val="006003E5"/>
    <w:rsid w:val="00602C4A"/>
    <w:rsid w:val="006045FF"/>
    <w:rsid w:val="006062A4"/>
    <w:rsid w:val="00610897"/>
    <w:rsid w:val="0061256D"/>
    <w:rsid w:val="0061576E"/>
    <w:rsid w:val="00616294"/>
    <w:rsid w:val="00617338"/>
    <w:rsid w:val="006209D5"/>
    <w:rsid w:val="006250D3"/>
    <w:rsid w:val="006408FA"/>
    <w:rsid w:val="00645175"/>
    <w:rsid w:val="00651F36"/>
    <w:rsid w:val="00655DC0"/>
    <w:rsid w:val="00662471"/>
    <w:rsid w:val="00663A49"/>
    <w:rsid w:val="0066723E"/>
    <w:rsid w:val="00671565"/>
    <w:rsid w:val="0067177E"/>
    <w:rsid w:val="00672193"/>
    <w:rsid w:val="00677217"/>
    <w:rsid w:val="0068076D"/>
    <w:rsid w:val="006835B5"/>
    <w:rsid w:val="0068407F"/>
    <w:rsid w:val="00684AB9"/>
    <w:rsid w:val="00686C0C"/>
    <w:rsid w:val="006879F0"/>
    <w:rsid w:val="006A104C"/>
    <w:rsid w:val="006A12D7"/>
    <w:rsid w:val="006A23DD"/>
    <w:rsid w:val="006A2570"/>
    <w:rsid w:val="006A5D84"/>
    <w:rsid w:val="006A7AE9"/>
    <w:rsid w:val="006A7B71"/>
    <w:rsid w:val="006B0A72"/>
    <w:rsid w:val="006B7AB4"/>
    <w:rsid w:val="006C1092"/>
    <w:rsid w:val="006C478A"/>
    <w:rsid w:val="006C53B5"/>
    <w:rsid w:val="006C5D92"/>
    <w:rsid w:val="006C6178"/>
    <w:rsid w:val="006D12C7"/>
    <w:rsid w:val="006D43EC"/>
    <w:rsid w:val="006D634C"/>
    <w:rsid w:val="006E31EF"/>
    <w:rsid w:val="006E4460"/>
    <w:rsid w:val="006E44D6"/>
    <w:rsid w:val="006F1767"/>
    <w:rsid w:val="006F1C83"/>
    <w:rsid w:val="006F59BB"/>
    <w:rsid w:val="006F5E55"/>
    <w:rsid w:val="006F66BC"/>
    <w:rsid w:val="006F741C"/>
    <w:rsid w:val="006F743D"/>
    <w:rsid w:val="0070097F"/>
    <w:rsid w:val="007014AD"/>
    <w:rsid w:val="007022C5"/>
    <w:rsid w:val="00702A50"/>
    <w:rsid w:val="00713479"/>
    <w:rsid w:val="00720782"/>
    <w:rsid w:val="00720DDA"/>
    <w:rsid w:val="007219DF"/>
    <w:rsid w:val="00726146"/>
    <w:rsid w:val="007269EF"/>
    <w:rsid w:val="00726F38"/>
    <w:rsid w:val="00731576"/>
    <w:rsid w:val="007365E6"/>
    <w:rsid w:val="0074101B"/>
    <w:rsid w:val="0074331B"/>
    <w:rsid w:val="00743906"/>
    <w:rsid w:val="007443D0"/>
    <w:rsid w:val="00745A87"/>
    <w:rsid w:val="00750249"/>
    <w:rsid w:val="0075434D"/>
    <w:rsid w:val="00755E8B"/>
    <w:rsid w:val="00760434"/>
    <w:rsid w:val="00762BB3"/>
    <w:rsid w:val="00765D7C"/>
    <w:rsid w:val="007675EC"/>
    <w:rsid w:val="00770ED8"/>
    <w:rsid w:val="00772C94"/>
    <w:rsid w:val="0077314F"/>
    <w:rsid w:val="00773CC4"/>
    <w:rsid w:val="00775B3A"/>
    <w:rsid w:val="00780D33"/>
    <w:rsid w:val="00781014"/>
    <w:rsid w:val="0078159B"/>
    <w:rsid w:val="007819C5"/>
    <w:rsid w:val="00781D80"/>
    <w:rsid w:val="00784BA4"/>
    <w:rsid w:val="007860C6"/>
    <w:rsid w:val="0078689A"/>
    <w:rsid w:val="00787D4E"/>
    <w:rsid w:val="00795C4D"/>
    <w:rsid w:val="007A4990"/>
    <w:rsid w:val="007A602B"/>
    <w:rsid w:val="007A7E02"/>
    <w:rsid w:val="007B0988"/>
    <w:rsid w:val="007B21D2"/>
    <w:rsid w:val="007B2E4E"/>
    <w:rsid w:val="007C0085"/>
    <w:rsid w:val="007C1380"/>
    <w:rsid w:val="007C5423"/>
    <w:rsid w:val="007C56B8"/>
    <w:rsid w:val="007C73E6"/>
    <w:rsid w:val="007D07A8"/>
    <w:rsid w:val="007D0F5F"/>
    <w:rsid w:val="007D489A"/>
    <w:rsid w:val="007E007B"/>
    <w:rsid w:val="007E0294"/>
    <w:rsid w:val="007E25A8"/>
    <w:rsid w:val="007E37F9"/>
    <w:rsid w:val="007E4123"/>
    <w:rsid w:val="007E5F57"/>
    <w:rsid w:val="007F016F"/>
    <w:rsid w:val="007F073B"/>
    <w:rsid w:val="007F16BB"/>
    <w:rsid w:val="007F7B10"/>
    <w:rsid w:val="00801C81"/>
    <w:rsid w:val="0080256A"/>
    <w:rsid w:val="00805D1C"/>
    <w:rsid w:val="0081092A"/>
    <w:rsid w:val="008153C0"/>
    <w:rsid w:val="00815FE6"/>
    <w:rsid w:val="00817303"/>
    <w:rsid w:val="0081730A"/>
    <w:rsid w:val="008202C6"/>
    <w:rsid w:val="00820302"/>
    <w:rsid w:val="00820A19"/>
    <w:rsid w:val="0082270B"/>
    <w:rsid w:val="0082311B"/>
    <w:rsid w:val="008327BD"/>
    <w:rsid w:val="00843288"/>
    <w:rsid w:val="008465B5"/>
    <w:rsid w:val="00846767"/>
    <w:rsid w:val="008477AD"/>
    <w:rsid w:val="00851F68"/>
    <w:rsid w:val="00852E45"/>
    <w:rsid w:val="00864101"/>
    <w:rsid w:val="00866DE9"/>
    <w:rsid w:val="00871FF0"/>
    <w:rsid w:val="00872866"/>
    <w:rsid w:val="00872EF9"/>
    <w:rsid w:val="008763DC"/>
    <w:rsid w:val="008772C8"/>
    <w:rsid w:val="0088106C"/>
    <w:rsid w:val="00884D55"/>
    <w:rsid w:val="008856DE"/>
    <w:rsid w:val="00887272"/>
    <w:rsid w:val="008874AA"/>
    <w:rsid w:val="00887FDB"/>
    <w:rsid w:val="00893AC8"/>
    <w:rsid w:val="00894381"/>
    <w:rsid w:val="00894BD8"/>
    <w:rsid w:val="0089613F"/>
    <w:rsid w:val="008A295A"/>
    <w:rsid w:val="008A3B78"/>
    <w:rsid w:val="008A4F40"/>
    <w:rsid w:val="008A51BA"/>
    <w:rsid w:val="008A6B3C"/>
    <w:rsid w:val="008B1062"/>
    <w:rsid w:val="008B1CCE"/>
    <w:rsid w:val="008B36CF"/>
    <w:rsid w:val="008B600D"/>
    <w:rsid w:val="008B68B2"/>
    <w:rsid w:val="008C4041"/>
    <w:rsid w:val="008D3725"/>
    <w:rsid w:val="008D3D54"/>
    <w:rsid w:val="008D46F5"/>
    <w:rsid w:val="008D61EF"/>
    <w:rsid w:val="008D7798"/>
    <w:rsid w:val="008E0F4E"/>
    <w:rsid w:val="008E1928"/>
    <w:rsid w:val="008E3F3B"/>
    <w:rsid w:val="008E4601"/>
    <w:rsid w:val="008E62B4"/>
    <w:rsid w:val="008F11F6"/>
    <w:rsid w:val="008F3550"/>
    <w:rsid w:val="008F35B4"/>
    <w:rsid w:val="008F3A91"/>
    <w:rsid w:val="00900B25"/>
    <w:rsid w:val="00900F87"/>
    <w:rsid w:val="00901289"/>
    <w:rsid w:val="0090282D"/>
    <w:rsid w:val="00903C4D"/>
    <w:rsid w:val="00905513"/>
    <w:rsid w:val="00910A5F"/>
    <w:rsid w:val="00910D1D"/>
    <w:rsid w:val="00911106"/>
    <w:rsid w:val="00911C25"/>
    <w:rsid w:val="00912446"/>
    <w:rsid w:val="00914378"/>
    <w:rsid w:val="009144F7"/>
    <w:rsid w:val="00915F1F"/>
    <w:rsid w:val="00916492"/>
    <w:rsid w:val="009179FD"/>
    <w:rsid w:val="00924DF1"/>
    <w:rsid w:val="00925B5B"/>
    <w:rsid w:val="0093398E"/>
    <w:rsid w:val="00937A91"/>
    <w:rsid w:val="00941539"/>
    <w:rsid w:val="00944B4E"/>
    <w:rsid w:val="00944C7D"/>
    <w:rsid w:val="00957DDB"/>
    <w:rsid w:val="00963635"/>
    <w:rsid w:val="0096632B"/>
    <w:rsid w:val="0096736B"/>
    <w:rsid w:val="00971EF8"/>
    <w:rsid w:val="009773EE"/>
    <w:rsid w:val="009813DE"/>
    <w:rsid w:val="009818B0"/>
    <w:rsid w:val="00981FBB"/>
    <w:rsid w:val="009855B7"/>
    <w:rsid w:val="00986105"/>
    <w:rsid w:val="00987BBD"/>
    <w:rsid w:val="00990AB8"/>
    <w:rsid w:val="00992C0C"/>
    <w:rsid w:val="009A007E"/>
    <w:rsid w:val="009A170C"/>
    <w:rsid w:val="009A3C23"/>
    <w:rsid w:val="009B0DE6"/>
    <w:rsid w:val="009B28B0"/>
    <w:rsid w:val="009C11E5"/>
    <w:rsid w:val="009C1C16"/>
    <w:rsid w:val="009C2084"/>
    <w:rsid w:val="009C26FE"/>
    <w:rsid w:val="009C5645"/>
    <w:rsid w:val="009C641A"/>
    <w:rsid w:val="009C7EB6"/>
    <w:rsid w:val="009D36F7"/>
    <w:rsid w:val="009D3DD2"/>
    <w:rsid w:val="009D4BBA"/>
    <w:rsid w:val="009D760F"/>
    <w:rsid w:val="009E05A7"/>
    <w:rsid w:val="009E0E8D"/>
    <w:rsid w:val="009E5064"/>
    <w:rsid w:val="009E5A20"/>
    <w:rsid w:val="009E71D0"/>
    <w:rsid w:val="009F1323"/>
    <w:rsid w:val="009F2128"/>
    <w:rsid w:val="009F31B5"/>
    <w:rsid w:val="009F53F9"/>
    <w:rsid w:val="009F7E91"/>
    <w:rsid w:val="00A00419"/>
    <w:rsid w:val="00A01CA1"/>
    <w:rsid w:val="00A049BD"/>
    <w:rsid w:val="00A05338"/>
    <w:rsid w:val="00A07DED"/>
    <w:rsid w:val="00A10F7D"/>
    <w:rsid w:val="00A122A2"/>
    <w:rsid w:val="00A1555C"/>
    <w:rsid w:val="00A16540"/>
    <w:rsid w:val="00A24B27"/>
    <w:rsid w:val="00A2529E"/>
    <w:rsid w:val="00A26183"/>
    <w:rsid w:val="00A311D0"/>
    <w:rsid w:val="00A31588"/>
    <w:rsid w:val="00A31845"/>
    <w:rsid w:val="00A31FD9"/>
    <w:rsid w:val="00A3289D"/>
    <w:rsid w:val="00A32CBA"/>
    <w:rsid w:val="00A32E08"/>
    <w:rsid w:val="00A3733C"/>
    <w:rsid w:val="00A37B0D"/>
    <w:rsid w:val="00A37FB8"/>
    <w:rsid w:val="00A402C0"/>
    <w:rsid w:val="00A42C5A"/>
    <w:rsid w:val="00A44D69"/>
    <w:rsid w:val="00A47141"/>
    <w:rsid w:val="00A50558"/>
    <w:rsid w:val="00A50C29"/>
    <w:rsid w:val="00A5121F"/>
    <w:rsid w:val="00A54A4A"/>
    <w:rsid w:val="00A56E96"/>
    <w:rsid w:val="00A643AD"/>
    <w:rsid w:val="00A64D77"/>
    <w:rsid w:val="00A67D75"/>
    <w:rsid w:val="00A71B2A"/>
    <w:rsid w:val="00A72420"/>
    <w:rsid w:val="00A73744"/>
    <w:rsid w:val="00A73823"/>
    <w:rsid w:val="00A751C3"/>
    <w:rsid w:val="00A75F25"/>
    <w:rsid w:val="00A77410"/>
    <w:rsid w:val="00A8100F"/>
    <w:rsid w:val="00A91AA6"/>
    <w:rsid w:val="00A92854"/>
    <w:rsid w:val="00AA01BF"/>
    <w:rsid w:val="00AA0A3D"/>
    <w:rsid w:val="00AA1672"/>
    <w:rsid w:val="00AA450E"/>
    <w:rsid w:val="00AA5B95"/>
    <w:rsid w:val="00AA79B4"/>
    <w:rsid w:val="00AB32BC"/>
    <w:rsid w:val="00AB5EE1"/>
    <w:rsid w:val="00AC5652"/>
    <w:rsid w:val="00AC6FB6"/>
    <w:rsid w:val="00AD0FA6"/>
    <w:rsid w:val="00AD1F75"/>
    <w:rsid w:val="00AD25D0"/>
    <w:rsid w:val="00AD74EA"/>
    <w:rsid w:val="00AE0892"/>
    <w:rsid w:val="00AE0F08"/>
    <w:rsid w:val="00AE1A45"/>
    <w:rsid w:val="00AE2FCA"/>
    <w:rsid w:val="00AE40D0"/>
    <w:rsid w:val="00AF0148"/>
    <w:rsid w:val="00AF3C76"/>
    <w:rsid w:val="00AF65A2"/>
    <w:rsid w:val="00B115FF"/>
    <w:rsid w:val="00B13210"/>
    <w:rsid w:val="00B132A0"/>
    <w:rsid w:val="00B13956"/>
    <w:rsid w:val="00B1776C"/>
    <w:rsid w:val="00B21AA9"/>
    <w:rsid w:val="00B24FC5"/>
    <w:rsid w:val="00B32CB6"/>
    <w:rsid w:val="00B32F23"/>
    <w:rsid w:val="00B41045"/>
    <w:rsid w:val="00B41781"/>
    <w:rsid w:val="00B42F61"/>
    <w:rsid w:val="00B43FE7"/>
    <w:rsid w:val="00B4414C"/>
    <w:rsid w:val="00B4418B"/>
    <w:rsid w:val="00B47BE1"/>
    <w:rsid w:val="00B510D5"/>
    <w:rsid w:val="00B51E81"/>
    <w:rsid w:val="00B53857"/>
    <w:rsid w:val="00B56115"/>
    <w:rsid w:val="00B5700D"/>
    <w:rsid w:val="00B57FBF"/>
    <w:rsid w:val="00B6407B"/>
    <w:rsid w:val="00B67187"/>
    <w:rsid w:val="00B67875"/>
    <w:rsid w:val="00B71B8F"/>
    <w:rsid w:val="00B7300E"/>
    <w:rsid w:val="00B74C07"/>
    <w:rsid w:val="00B7501F"/>
    <w:rsid w:val="00B80EF9"/>
    <w:rsid w:val="00B83879"/>
    <w:rsid w:val="00B866A6"/>
    <w:rsid w:val="00B91CDC"/>
    <w:rsid w:val="00B9543C"/>
    <w:rsid w:val="00B9557C"/>
    <w:rsid w:val="00B95CC3"/>
    <w:rsid w:val="00B96A6D"/>
    <w:rsid w:val="00B9779C"/>
    <w:rsid w:val="00BA0A5A"/>
    <w:rsid w:val="00BA1346"/>
    <w:rsid w:val="00BA26DF"/>
    <w:rsid w:val="00BA37B2"/>
    <w:rsid w:val="00BA4477"/>
    <w:rsid w:val="00BA5966"/>
    <w:rsid w:val="00BA69AE"/>
    <w:rsid w:val="00BA7B04"/>
    <w:rsid w:val="00BB04DC"/>
    <w:rsid w:val="00BB3550"/>
    <w:rsid w:val="00BB7789"/>
    <w:rsid w:val="00BC133C"/>
    <w:rsid w:val="00BC22F2"/>
    <w:rsid w:val="00BC2445"/>
    <w:rsid w:val="00BC41F8"/>
    <w:rsid w:val="00BC6456"/>
    <w:rsid w:val="00BC6A67"/>
    <w:rsid w:val="00BD1BA1"/>
    <w:rsid w:val="00BD4F17"/>
    <w:rsid w:val="00BE37BA"/>
    <w:rsid w:val="00BE3ADE"/>
    <w:rsid w:val="00BE5105"/>
    <w:rsid w:val="00BE676F"/>
    <w:rsid w:val="00BF1800"/>
    <w:rsid w:val="00BF1809"/>
    <w:rsid w:val="00BF396E"/>
    <w:rsid w:val="00BF539F"/>
    <w:rsid w:val="00BF5F99"/>
    <w:rsid w:val="00BF769B"/>
    <w:rsid w:val="00C01126"/>
    <w:rsid w:val="00C06F47"/>
    <w:rsid w:val="00C11767"/>
    <w:rsid w:val="00C1578D"/>
    <w:rsid w:val="00C15940"/>
    <w:rsid w:val="00C17FCA"/>
    <w:rsid w:val="00C232B0"/>
    <w:rsid w:val="00C2523E"/>
    <w:rsid w:val="00C25B49"/>
    <w:rsid w:val="00C26F16"/>
    <w:rsid w:val="00C273ED"/>
    <w:rsid w:val="00C30DCD"/>
    <w:rsid w:val="00C36688"/>
    <w:rsid w:val="00C366E8"/>
    <w:rsid w:val="00C3731A"/>
    <w:rsid w:val="00C40989"/>
    <w:rsid w:val="00C436BA"/>
    <w:rsid w:val="00C467AD"/>
    <w:rsid w:val="00C54B99"/>
    <w:rsid w:val="00C610DE"/>
    <w:rsid w:val="00C63362"/>
    <w:rsid w:val="00C72481"/>
    <w:rsid w:val="00C7376E"/>
    <w:rsid w:val="00C7653E"/>
    <w:rsid w:val="00C77307"/>
    <w:rsid w:val="00C83592"/>
    <w:rsid w:val="00C839B4"/>
    <w:rsid w:val="00C87517"/>
    <w:rsid w:val="00C932A5"/>
    <w:rsid w:val="00C93F4B"/>
    <w:rsid w:val="00CA02A2"/>
    <w:rsid w:val="00CA44EA"/>
    <w:rsid w:val="00CA7F71"/>
    <w:rsid w:val="00CB1307"/>
    <w:rsid w:val="00CB4044"/>
    <w:rsid w:val="00CB7901"/>
    <w:rsid w:val="00CB7D45"/>
    <w:rsid w:val="00CC287A"/>
    <w:rsid w:val="00CC3177"/>
    <w:rsid w:val="00CC4C07"/>
    <w:rsid w:val="00CD6B78"/>
    <w:rsid w:val="00CE4BAC"/>
    <w:rsid w:val="00CF0CB1"/>
    <w:rsid w:val="00CF2B4D"/>
    <w:rsid w:val="00CF36D7"/>
    <w:rsid w:val="00CF7CC1"/>
    <w:rsid w:val="00D00EE2"/>
    <w:rsid w:val="00D05446"/>
    <w:rsid w:val="00D13F8D"/>
    <w:rsid w:val="00D2081A"/>
    <w:rsid w:val="00D229FF"/>
    <w:rsid w:val="00D27001"/>
    <w:rsid w:val="00D30545"/>
    <w:rsid w:val="00D34888"/>
    <w:rsid w:val="00D35005"/>
    <w:rsid w:val="00D35D41"/>
    <w:rsid w:val="00D36D8F"/>
    <w:rsid w:val="00D4293D"/>
    <w:rsid w:val="00D50AB8"/>
    <w:rsid w:val="00D51D7F"/>
    <w:rsid w:val="00D51E93"/>
    <w:rsid w:val="00D5341C"/>
    <w:rsid w:val="00D54C35"/>
    <w:rsid w:val="00D57525"/>
    <w:rsid w:val="00D61B3F"/>
    <w:rsid w:val="00D6757F"/>
    <w:rsid w:val="00D7179D"/>
    <w:rsid w:val="00D71C99"/>
    <w:rsid w:val="00D73374"/>
    <w:rsid w:val="00D73BE5"/>
    <w:rsid w:val="00D74A4E"/>
    <w:rsid w:val="00D76ABC"/>
    <w:rsid w:val="00D8065D"/>
    <w:rsid w:val="00D84476"/>
    <w:rsid w:val="00D84B13"/>
    <w:rsid w:val="00D86713"/>
    <w:rsid w:val="00D86C9E"/>
    <w:rsid w:val="00D92B5B"/>
    <w:rsid w:val="00D936E4"/>
    <w:rsid w:val="00DA06B8"/>
    <w:rsid w:val="00DA169E"/>
    <w:rsid w:val="00DA257C"/>
    <w:rsid w:val="00DA2854"/>
    <w:rsid w:val="00DA384F"/>
    <w:rsid w:val="00DA3E59"/>
    <w:rsid w:val="00DA4AD1"/>
    <w:rsid w:val="00DA5F95"/>
    <w:rsid w:val="00DB40CE"/>
    <w:rsid w:val="00DC0404"/>
    <w:rsid w:val="00DC163D"/>
    <w:rsid w:val="00DC5409"/>
    <w:rsid w:val="00DD3904"/>
    <w:rsid w:val="00DD444A"/>
    <w:rsid w:val="00DD465E"/>
    <w:rsid w:val="00DE3061"/>
    <w:rsid w:val="00DE3902"/>
    <w:rsid w:val="00DE3E73"/>
    <w:rsid w:val="00DE7297"/>
    <w:rsid w:val="00DF3C58"/>
    <w:rsid w:val="00DF4917"/>
    <w:rsid w:val="00E0140B"/>
    <w:rsid w:val="00E01C04"/>
    <w:rsid w:val="00E0443E"/>
    <w:rsid w:val="00E05E5D"/>
    <w:rsid w:val="00E07FC3"/>
    <w:rsid w:val="00E179E8"/>
    <w:rsid w:val="00E220B5"/>
    <w:rsid w:val="00E2581C"/>
    <w:rsid w:val="00E26572"/>
    <w:rsid w:val="00E274F2"/>
    <w:rsid w:val="00E31C06"/>
    <w:rsid w:val="00E3283B"/>
    <w:rsid w:val="00E34E91"/>
    <w:rsid w:val="00E37EF8"/>
    <w:rsid w:val="00E411C9"/>
    <w:rsid w:val="00E4261E"/>
    <w:rsid w:val="00E42770"/>
    <w:rsid w:val="00E436B7"/>
    <w:rsid w:val="00E44598"/>
    <w:rsid w:val="00E4609D"/>
    <w:rsid w:val="00E47C92"/>
    <w:rsid w:val="00E52A4A"/>
    <w:rsid w:val="00E62791"/>
    <w:rsid w:val="00E6434D"/>
    <w:rsid w:val="00E65218"/>
    <w:rsid w:val="00E7133D"/>
    <w:rsid w:val="00E75BB9"/>
    <w:rsid w:val="00E81280"/>
    <w:rsid w:val="00E813F8"/>
    <w:rsid w:val="00E81CA9"/>
    <w:rsid w:val="00E8316A"/>
    <w:rsid w:val="00E907B3"/>
    <w:rsid w:val="00E93328"/>
    <w:rsid w:val="00EA0ADE"/>
    <w:rsid w:val="00EA2D55"/>
    <w:rsid w:val="00EA3083"/>
    <w:rsid w:val="00EA4F67"/>
    <w:rsid w:val="00EA690F"/>
    <w:rsid w:val="00EB4928"/>
    <w:rsid w:val="00EC0535"/>
    <w:rsid w:val="00EC25C7"/>
    <w:rsid w:val="00ED2D18"/>
    <w:rsid w:val="00ED4FB2"/>
    <w:rsid w:val="00EE20BD"/>
    <w:rsid w:val="00EE24AB"/>
    <w:rsid w:val="00EE3C1D"/>
    <w:rsid w:val="00EE5BB1"/>
    <w:rsid w:val="00EF519C"/>
    <w:rsid w:val="00EF5CB9"/>
    <w:rsid w:val="00F06566"/>
    <w:rsid w:val="00F16874"/>
    <w:rsid w:val="00F175D5"/>
    <w:rsid w:val="00F22679"/>
    <w:rsid w:val="00F23653"/>
    <w:rsid w:val="00F24370"/>
    <w:rsid w:val="00F248F1"/>
    <w:rsid w:val="00F263AA"/>
    <w:rsid w:val="00F34E9E"/>
    <w:rsid w:val="00F370B2"/>
    <w:rsid w:val="00F4286F"/>
    <w:rsid w:val="00F500B5"/>
    <w:rsid w:val="00F663B0"/>
    <w:rsid w:val="00F75136"/>
    <w:rsid w:val="00F775D5"/>
    <w:rsid w:val="00F779F6"/>
    <w:rsid w:val="00F84F7B"/>
    <w:rsid w:val="00F87BE6"/>
    <w:rsid w:val="00F904BA"/>
    <w:rsid w:val="00FA09B2"/>
    <w:rsid w:val="00FA644F"/>
    <w:rsid w:val="00FB1662"/>
    <w:rsid w:val="00FB1B26"/>
    <w:rsid w:val="00FB3F80"/>
    <w:rsid w:val="00FB4B85"/>
    <w:rsid w:val="00FC0031"/>
    <w:rsid w:val="00FC0CA8"/>
    <w:rsid w:val="00FC29D8"/>
    <w:rsid w:val="00FC3D32"/>
    <w:rsid w:val="00FC3F43"/>
    <w:rsid w:val="00FC3FE8"/>
    <w:rsid w:val="00FC55F5"/>
    <w:rsid w:val="00FC5D37"/>
    <w:rsid w:val="00FC6708"/>
    <w:rsid w:val="00FD0BE3"/>
    <w:rsid w:val="00FD25E3"/>
    <w:rsid w:val="00FD6FED"/>
    <w:rsid w:val="00FD71BD"/>
    <w:rsid w:val="00FE1570"/>
    <w:rsid w:val="00FE2409"/>
    <w:rsid w:val="00FF09A8"/>
    <w:rsid w:val="00FF3256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AB789"/>
  <w15:chartTrackingRefBased/>
  <w15:docId w15:val="{205DBFF4-8067-6242-8795-0A07A6B7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7F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16B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link w:val="Heading4Char"/>
    <w:qFormat/>
    <w:pPr>
      <w:jc w:val="center"/>
      <w:outlineLvl w:val="3"/>
    </w:pPr>
    <w:rPr>
      <w:rFonts w:ascii="Garamond" w:hAnsi="Garamond"/>
      <w:b/>
      <w:bCs/>
      <w:i/>
      <w:iCs/>
      <w:color w:val="000000"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pPr>
      <w:jc w:val="center"/>
    </w:pPr>
    <w:rPr>
      <w:rFonts w:ascii="Garamond" w:hAnsi="Garamond"/>
      <w:color w:val="000000"/>
      <w:kern w:val="28"/>
      <w:sz w:val="22"/>
      <w:szCs w:val="22"/>
      <w:lang w:eastAsia="en-US"/>
    </w:rPr>
  </w:style>
  <w:style w:type="paragraph" w:customStyle="1" w:styleId="msoaddress">
    <w:name w:val="msoaddress"/>
    <w:pPr>
      <w:jc w:val="center"/>
    </w:pPr>
    <w:rPr>
      <w:rFonts w:ascii="Garamond" w:hAnsi="Garamond"/>
      <w:color w:val="000000"/>
      <w:kern w:val="28"/>
      <w:sz w:val="22"/>
      <w:szCs w:val="22"/>
      <w:lang w:eastAsia="en-US"/>
    </w:rPr>
  </w:style>
  <w:style w:type="paragraph" w:customStyle="1" w:styleId="Bul">
    <w:name w:val="Bul"/>
    <w:basedOn w:val="BodyText3"/>
    <w:pPr>
      <w:numPr>
        <w:numId w:val="1"/>
      </w:numPr>
      <w:tabs>
        <w:tab w:val="clear" w:pos="1440"/>
        <w:tab w:val="num" w:pos="720"/>
      </w:tabs>
      <w:ind w:left="432" w:firstLine="0"/>
      <w:jc w:val="left"/>
    </w:pPr>
    <w:rPr>
      <w:rFonts w:ascii="Times New Roman" w:hAnsi="Times New Roman"/>
      <w:lang w:val="en"/>
    </w:rPr>
  </w:style>
  <w:style w:type="paragraph" w:customStyle="1" w:styleId="Bul2">
    <w:name w:val="Bul2"/>
    <w:basedOn w:val="Bul"/>
    <w:pPr>
      <w:ind w:left="720" w:hanging="288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20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251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5652DA"/>
    <w:rPr>
      <w:rFonts w:ascii="Garamond" w:hAnsi="Garamond"/>
      <w:color w:val="000000"/>
      <w:kern w:val="28"/>
      <w:sz w:val="22"/>
      <w:szCs w:val="22"/>
      <w:lang w:val="en-US" w:eastAsia="en-US" w:bidi="ar-SA"/>
    </w:rPr>
  </w:style>
  <w:style w:type="paragraph" w:customStyle="1" w:styleId="Text">
    <w:name w:val="Text"/>
    <w:basedOn w:val="Normal"/>
    <w:rsid w:val="001A636F"/>
    <w:pPr>
      <w:spacing w:after="80"/>
      <w:ind w:left="259"/>
    </w:pPr>
    <w:rPr>
      <w:rFonts w:ascii="Garamond" w:eastAsia="Batang" w:hAnsi="Garamond"/>
      <w:sz w:val="20"/>
      <w:szCs w:val="20"/>
    </w:rPr>
  </w:style>
  <w:style w:type="paragraph" w:customStyle="1" w:styleId="Bulletedlistwspace">
    <w:name w:val="Bulleted list w/space"/>
    <w:basedOn w:val="Normal"/>
    <w:rsid w:val="001A636F"/>
    <w:pPr>
      <w:numPr>
        <w:numId w:val="13"/>
      </w:numPr>
      <w:spacing w:after="80"/>
      <w:ind w:left="979"/>
    </w:pPr>
    <w:rPr>
      <w:rFonts w:ascii="Garamond" w:eastAsia="Batang" w:hAnsi="Garamond"/>
      <w:sz w:val="20"/>
    </w:rPr>
  </w:style>
  <w:style w:type="character" w:customStyle="1" w:styleId="Heading4Char">
    <w:name w:val="Heading 4 Char"/>
    <w:link w:val="Heading4"/>
    <w:rsid w:val="00421A23"/>
    <w:rPr>
      <w:rFonts w:ascii="Garamond" w:hAnsi="Garamond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rsid w:val="00C17F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17FCA"/>
    <w:rPr>
      <w:b/>
      <w:bCs/>
    </w:rPr>
  </w:style>
  <w:style w:type="character" w:customStyle="1" w:styleId="Heading3Char">
    <w:name w:val="Heading 3 Char"/>
    <w:link w:val="Heading3"/>
    <w:rsid w:val="007F16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10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Huang</vt:lpstr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Huang</dc:title>
  <dc:subject/>
  <dc:creator>Jean Huang</dc:creator>
  <cp:keywords/>
  <cp:lastModifiedBy>Jean Park</cp:lastModifiedBy>
  <cp:revision>31</cp:revision>
  <cp:lastPrinted>2018-06-28T14:45:00Z</cp:lastPrinted>
  <dcterms:created xsi:type="dcterms:W3CDTF">2023-01-05T19:49:00Z</dcterms:created>
  <dcterms:modified xsi:type="dcterms:W3CDTF">2023-05-03T01:30:00Z</dcterms:modified>
</cp:coreProperties>
</file>